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FD44" w14:textId="77777777" w:rsidR="00746178" w:rsidRDefault="00746178" w:rsidP="00897C49">
      <w:pPr>
        <w:spacing w:before="117" w:after="0" w:line="240" w:lineRule="auto"/>
        <w:rPr>
          <w:rFonts w:ascii="Poppins" w:hAnsi="Poppins" w:cs="Poppins"/>
          <w:b/>
          <w:color w:val="00A2AC"/>
          <w:sz w:val="28"/>
        </w:rPr>
      </w:pPr>
    </w:p>
    <w:p w14:paraId="5AAA4641" w14:textId="77777777" w:rsidR="00746178" w:rsidRDefault="00746178" w:rsidP="00897C49">
      <w:pPr>
        <w:spacing w:before="117" w:after="0" w:line="240" w:lineRule="auto"/>
        <w:rPr>
          <w:rFonts w:ascii="Poppins" w:hAnsi="Poppins" w:cs="Poppins"/>
          <w:b/>
          <w:color w:val="00A2AC"/>
          <w:sz w:val="28"/>
        </w:rPr>
      </w:pPr>
    </w:p>
    <w:p w14:paraId="70DECDFA" w14:textId="77D6DBFA" w:rsidR="00746178" w:rsidRPr="000B74D4" w:rsidRDefault="00F75EBE" w:rsidP="00746178">
      <w:pPr>
        <w:rPr>
          <w:rFonts w:ascii="Poppins" w:hAnsi="Poppins" w:cs="Poppins"/>
          <w:b/>
          <w:bCs/>
          <w:color w:val="0C818F" w:themeColor="accent3"/>
          <w:sz w:val="36"/>
          <w:szCs w:val="36"/>
          <w:lang w:val="mi-NZ"/>
        </w:rPr>
      </w:pPr>
      <w:proofErr w:type="spellStart"/>
      <w:r w:rsidRPr="000B74D4">
        <w:rPr>
          <w:rFonts w:ascii="Poppins" w:hAnsi="Poppins" w:cs="Poppins"/>
          <w:b/>
          <w:bCs/>
          <w:color w:val="0C818F" w:themeColor="accent3"/>
          <w:sz w:val="36"/>
          <w:szCs w:val="36"/>
          <w:lang w:val="mi-NZ"/>
        </w:rPr>
        <w:t>Re-Learning</w:t>
      </w:r>
      <w:proofErr w:type="spellEnd"/>
      <w:r w:rsidRPr="000B74D4">
        <w:rPr>
          <w:rFonts w:ascii="Poppins" w:hAnsi="Poppins" w:cs="Poppins"/>
          <w:b/>
          <w:bCs/>
          <w:color w:val="0C818F" w:themeColor="accent3"/>
          <w:sz w:val="36"/>
          <w:szCs w:val="36"/>
          <w:lang w:val="mi-NZ"/>
        </w:rPr>
        <w:t xml:space="preserve"> </w:t>
      </w:r>
      <w:proofErr w:type="spellStart"/>
      <w:r w:rsidR="00ED70B3">
        <w:rPr>
          <w:rFonts w:ascii="Poppins" w:hAnsi="Poppins" w:cs="Poppins"/>
          <w:b/>
          <w:bCs/>
          <w:color w:val="0C818F" w:themeColor="accent3"/>
          <w:sz w:val="36"/>
          <w:szCs w:val="36"/>
          <w:lang w:val="mi-NZ"/>
        </w:rPr>
        <w:t>Y</w:t>
      </w:r>
      <w:r w:rsidRPr="000B74D4">
        <w:rPr>
          <w:rFonts w:ascii="Poppins" w:hAnsi="Poppins" w:cs="Poppins"/>
          <w:b/>
          <w:bCs/>
          <w:color w:val="0C818F" w:themeColor="accent3"/>
          <w:sz w:val="36"/>
          <w:szCs w:val="36"/>
          <w:lang w:val="mi-NZ"/>
        </w:rPr>
        <w:t>our</w:t>
      </w:r>
      <w:proofErr w:type="spellEnd"/>
      <w:r w:rsidRPr="000B74D4">
        <w:rPr>
          <w:rFonts w:ascii="Poppins" w:hAnsi="Poppins" w:cs="Poppins"/>
          <w:b/>
          <w:bCs/>
          <w:color w:val="0C818F" w:themeColor="accent3"/>
          <w:sz w:val="36"/>
          <w:szCs w:val="36"/>
          <w:lang w:val="mi-NZ"/>
        </w:rPr>
        <w:t xml:space="preserve"> </w:t>
      </w:r>
      <w:proofErr w:type="spellStart"/>
      <w:r w:rsidRPr="000B74D4">
        <w:rPr>
          <w:rFonts w:ascii="Poppins" w:hAnsi="Poppins" w:cs="Poppins"/>
          <w:b/>
          <w:bCs/>
          <w:color w:val="0C818F" w:themeColor="accent3"/>
          <w:sz w:val="36"/>
          <w:szCs w:val="36"/>
          <w:lang w:val="mi-NZ"/>
        </w:rPr>
        <w:t>Body</w:t>
      </w:r>
      <w:proofErr w:type="spellEnd"/>
      <w:r w:rsidR="000B74D4">
        <w:rPr>
          <w:rFonts w:ascii="Poppins" w:hAnsi="Poppins" w:cs="Poppins"/>
          <w:b/>
          <w:bCs/>
          <w:color w:val="0C818F" w:themeColor="accent3"/>
          <w:sz w:val="36"/>
          <w:szCs w:val="36"/>
          <w:lang w:val="mi-NZ"/>
        </w:rPr>
        <w:t xml:space="preserve"> </w:t>
      </w:r>
      <w:proofErr w:type="spellStart"/>
      <w:r w:rsidR="00774ECD" w:rsidRPr="000B74D4">
        <w:rPr>
          <w:rFonts w:ascii="Poppins" w:hAnsi="Poppins" w:cs="Poppins"/>
          <w:b/>
          <w:bCs/>
          <w:color w:val="0C818F" w:themeColor="accent3"/>
          <w:sz w:val="36"/>
          <w:szCs w:val="36"/>
          <w:lang w:val="mi-NZ"/>
        </w:rPr>
        <w:t>P</w:t>
      </w:r>
      <w:r w:rsidRPr="000B74D4">
        <w:rPr>
          <w:rFonts w:ascii="Poppins" w:hAnsi="Poppins" w:cs="Poppins"/>
          <w:b/>
          <w:bCs/>
          <w:color w:val="0C818F" w:themeColor="accent3"/>
          <w:sz w:val="36"/>
          <w:szCs w:val="36"/>
          <w:lang w:val="mi-NZ"/>
        </w:rPr>
        <w:t>h</w:t>
      </w:r>
      <w:r w:rsidR="00774ECD" w:rsidRPr="000B74D4">
        <w:rPr>
          <w:rFonts w:ascii="Poppins" w:hAnsi="Poppins" w:cs="Poppins"/>
          <w:b/>
          <w:bCs/>
          <w:color w:val="0C818F" w:themeColor="accent3"/>
          <w:sz w:val="36"/>
          <w:szCs w:val="36"/>
          <w:lang w:val="mi-NZ"/>
        </w:rPr>
        <w:t>alloplasty</w:t>
      </w:r>
      <w:proofErr w:type="spellEnd"/>
      <w:r w:rsidR="006D0805">
        <w:rPr>
          <w:rFonts w:ascii="Poppins" w:hAnsi="Poppins" w:cs="Poppins"/>
          <w:b/>
          <w:bCs/>
          <w:color w:val="0C818F" w:themeColor="accent3"/>
          <w:sz w:val="36"/>
          <w:szCs w:val="36"/>
          <w:lang w:val="mi-NZ"/>
        </w:rPr>
        <w:t>:</w:t>
      </w:r>
      <w:r w:rsidR="00774ECD" w:rsidRPr="000B74D4">
        <w:rPr>
          <w:rFonts w:ascii="Poppins" w:hAnsi="Poppins" w:cs="Poppins"/>
          <w:b/>
          <w:bCs/>
          <w:color w:val="0C818F" w:themeColor="accent3"/>
          <w:sz w:val="36"/>
          <w:szCs w:val="36"/>
          <w:lang w:val="mi-NZ"/>
        </w:rPr>
        <w:t xml:space="preserve"> </w:t>
      </w:r>
      <w:proofErr w:type="spellStart"/>
      <w:r w:rsidR="00746178" w:rsidRPr="000B74D4">
        <w:rPr>
          <w:rFonts w:ascii="Poppins" w:hAnsi="Poppins" w:cs="Poppins"/>
          <w:b/>
          <w:bCs/>
          <w:color w:val="0C818F" w:themeColor="accent3"/>
          <w:sz w:val="36"/>
          <w:szCs w:val="36"/>
          <w:lang w:val="mi-NZ"/>
        </w:rPr>
        <w:t>neurosensory</w:t>
      </w:r>
      <w:proofErr w:type="spellEnd"/>
      <w:r w:rsidR="00746178" w:rsidRPr="000B74D4">
        <w:rPr>
          <w:rFonts w:ascii="Poppins" w:hAnsi="Poppins" w:cs="Poppins"/>
          <w:b/>
          <w:bCs/>
          <w:color w:val="0C818F" w:themeColor="accent3"/>
          <w:sz w:val="36"/>
          <w:szCs w:val="36"/>
          <w:lang w:val="mi-NZ"/>
        </w:rPr>
        <w:t xml:space="preserve"> </w:t>
      </w:r>
      <w:proofErr w:type="spellStart"/>
      <w:r w:rsidR="00327DB8" w:rsidRPr="000B74D4">
        <w:rPr>
          <w:rFonts w:ascii="Poppins" w:hAnsi="Poppins" w:cs="Poppins"/>
          <w:b/>
          <w:bCs/>
          <w:color w:val="0C818F" w:themeColor="accent3"/>
          <w:sz w:val="36"/>
          <w:szCs w:val="36"/>
          <w:lang w:val="mi-NZ"/>
        </w:rPr>
        <w:t>re-</w:t>
      </w:r>
      <w:r w:rsidR="0057241D" w:rsidRPr="000B74D4">
        <w:rPr>
          <w:rFonts w:ascii="Poppins" w:hAnsi="Poppins" w:cs="Poppins"/>
          <w:b/>
          <w:bCs/>
          <w:color w:val="0C818F" w:themeColor="accent3"/>
          <w:sz w:val="36"/>
          <w:szCs w:val="36"/>
          <w:lang w:val="mi-NZ"/>
        </w:rPr>
        <w:t>learning</w:t>
      </w:r>
      <w:proofErr w:type="spellEnd"/>
      <w:r w:rsidR="00CB43CE" w:rsidRPr="000B74D4">
        <w:rPr>
          <w:rFonts w:ascii="Poppins" w:hAnsi="Poppins" w:cs="Poppins"/>
          <w:b/>
          <w:bCs/>
          <w:color w:val="0C818F" w:themeColor="accent3"/>
          <w:sz w:val="36"/>
          <w:szCs w:val="36"/>
          <w:lang w:val="mi-NZ"/>
        </w:rPr>
        <w:t xml:space="preserve"> (</w:t>
      </w:r>
      <w:proofErr w:type="spellStart"/>
      <w:r w:rsidR="00CB43CE" w:rsidRPr="000B74D4">
        <w:rPr>
          <w:rFonts w:ascii="Poppins" w:hAnsi="Poppins" w:cs="Poppins"/>
          <w:b/>
          <w:bCs/>
          <w:color w:val="0C818F" w:themeColor="accent3"/>
          <w:sz w:val="36"/>
          <w:szCs w:val="36"/>
          <w:lang w:val="mi-NZ"/>
        </w:rPr>
        <w:t>re-education</w:t>
      </w:r>
      <w:proofErr w:type="spellEnd"/>
      <w:r w:rsidR="00CB43CE" w:rsidRPr="000B74D4">
        <w:rPr>
          <w:rFonts w:ascii="Poppins" w:hAnsi="Poppins" w:cs="Poppins"/>
          <w:b/>
          <w:bCs/>
          <w:color w:val="0C818F" w:themeColor="accent3"/>
          <w:sz w:val="36"/>
          <w:szCs w:val="36"/>
          <w:lang w:val="mi-NZ"/>
        </w:rPr>
        <w:t>)</w:t>
      </w:r>
      <w:r w:rsidR="00746178" w:rsidRPr="000B74D4">
        <w:rPr>
          <w:rFonts w:ascii="Poppins" w:hAnsi="Poppins" w:cs="Poppins"/>
          <w:b/>
          <w:bCs/>
          <w:color w:val="0C818F" w:themeColor="accent3"/>
          <w:sz w:val="36"/>
          <w:szCs w:val="36"/>
          <w:lang w:val="mi-NZ"/>
        </w:rPr>
        <w:t xml:space="preserve"> </w:t>
      </w:r>
      <w:proofErr w:type="spellStart"/>
      <w:r w:rsidR="00746178" w:rsidRPr="000B74D4">
        <w:rPr>
          <w:rFonts w:ascii="Poppins" w:hAnsi="Poppins" w:cs="Poppins"/>
          <w:b/>
          <w:bCs/>
          <w:color w:val="0C818F" w:themeColor="accent3"/>
          <w:sz w:val="36"/>
          <w:szCs w:val="36"/>
          <w:lang w:val="mi-NZ"/>
        </w:rPr>
        <w:t>guide</w:t>
      </w:r>
      <w:proofErr w:type="spellEnd"/>
    </w:p>
    <w:p w14:paraId="2FFEA687" w14:textId="77777777" w:rsidR="00372D2B" w:rsidRDefault="00372D2B" w:rsidP="00372D2B">
      <w:pPr>
        <w:rPr>
          <w:rFonts w:ascii="Poppins" w:hAnsi="Poppins" w:cs="Poppins"/>
          <w:b/>
          <w:bCs/>
          <w:sz w:val="28"/>
          <w:szCs w:val="28"/>
        </w:rPr>
      </w:pPr>
      <w:r w:rsidRPr="00D25AAD">
        <w:rPr>
          <w:rFonts w:ascii="Poppins" w:hAnsi="Poppins" w:cs="Poppins"/>
          <w:b/>
          <w:bCs/>
          <w:sz w:val="28"/>
          <w:szCs w:val="28"/>
        </w:rPr>
        <w:t>Introduction:</w:t>
      </w:r>
    </w:p>
    <w:p w14:paraId="7B43A9F0" w14:textId="46702C66" w:rsidR="00B16FC3" w:rsidRDefault="00372D2B" w:rsidP="00372D2B">
      <w:pPr>
        <w:rPr>
          <w:rFonts w:ascii="Poppins" w:hAnsi="Poppins" w:cs="Poppins"/>
        </w:rPr>
      </w:pPr>
      <w:r w:rsidRPr="00426B62">
        <w:rPr>
          <w:rFonts w:ascii="Poppins" w:hAnsi="Poppins" w:cs="Poppins"/>
        </w:rPr>
        <w:t xml:space="preserve">This </w:t>
      </w:r>
      <w:r w:rsidR="00D23D2C">
        <w:rPr>
          <w:rFonts w:ascii="Poppins" w:hAnsi="Poppins" w:cs="Poppins"/>
        </w:rPr>
        <w:t xml:space="preserve">guide </w:t>
      </w:r>
      <w:r>
        <w:rPr>
          <w:rFonts w:ascii="Poppins" w:hAnsi="Poppins" w:cs="Poppins"/>
        </w:rPr>
        <w:t xml:space="preserve">helps </w:t>
      </w:r>
      <w:r w:rsidRPr="00426B62">
        <w:rPr>
          <w:rFonts w:ascii="Poppins" w:hAnsi="Poppins" w:cs="Poppins"/>
        </w:rPr>
        <w:t>explain</w:t>
      </w:r>
      <w:r>
        <w:rPr>
          <w:rFonts w:ascii="Poppins" w:hAnsi="Poppins" w:cs="Poppins"/>
        </w:rPr>
        <w:t xml:space="preserve"> </w:t>
      </w:r>
      <w:r w:rsidRPr="00426B62">
        <w:rPr>
          <w:rFonts w:ascii="Poppins" w:hAnsi="Poppins" w:cs="Poppins"/>
        </w:rPr>
        <w:t>what</w:t>
      </w:r>
      <w:r w:rsidR="004411CB">
        <w:rPr>
          <w:rFonts w:ascii="Poppins" w:hAnsi="Poppins" w:cs="Poppins"/>
        </w:rPr>
        <w:t xml:space="preserve"> neurosensory </w:t>
      </w:r>
      <w:r w:rsidR="00327DB8">
        <w:rPr>
          <w:rFonts w:ascii="Poppins" w:hAnsi="Poppins" w:cs="Poppins"/>
        </w:rPr>
        <w:t>re-learning (</w:t>
      </w:r>
      <w:r w:rsidR="004411CB">
        <w:rPr>
          <w:rFonts w:ascii="Poppins" w:hAnsi="Poppins" w:cs="Poppins"/>
        </w:rPr>
        <w:t>re-education) is</w:t>
      </w:r>
      <w:r w:rsidR="00091FCD">
        <w:rPr>
          <w:rFonts w:ascii="Poppins" w:hAnsi="Poppins" w:cs="Poppins"/>
        </w:rPr>
        <w:t xml:space="preserve"> and is designed to assist and support people who are undergoing </w:t>
      </w:r>
      <w:r w:rsidR="00AE6F31">
        <w:rPr>
          <w:rFonts w:ascii="Poppins" w:hAnsi="Poppins" w:cs="Poppins"/>
        </w:rPr>
        <w:t>p</w:t>
      </w:r>
      <w:r w:rsidR="00774ECD">
        <w:rPr>
          <w:rFonts w:ascii="Poppins" w:hAnsi="Poppins" w:cs="Poppins"/>
        </w:rPr>
        <w:t>hall</w:t>
      </w:r>
      <w:r w:rsidR="00A03E1F">
        <w:rPr>
          <w:rFonts w:ascii="Poppins" w:hAnsi="Poppins" w:cs="Poppins"/>
        </w:rPr>
        <w:t xml:space="preserve">oplasty </w:t>
      </w:r>
      <w:r w:rsidR="00091FCD">
        <w:rPr>
          <w:rFonts w:ascii="Poppins" w:hAnsi="Poppins" w:cs="Poppins"/>
        </w:rPr>
        <w:t>surgeries</w:t>
      </w:r>
      <w:r w:rsidR="00022739">
        <w:rPr>
          <w:rFonts w:ascii="Poppins" w:hAnsi="Poppins" w:cs="Poppins"/>
        </w:rPr>
        <w:t xml:space="preserve"> by providing </w:t>
      </w:r>
      <w:r w:rsidR="00D054A8">
        <w:rPr>
          <w:rFonts w:ascii="Poppins" w:hAnsi="Poppins" w:cs="Poppins"/>
        </w:rPr>
        <w:t>a set of exercises</w:t>
      </w:r>
      <w:r w:rsidR="0099700F">
        <w:rPr>
          <w:rFonts w:ascii="Poppins" w:hAnsi="Poppins" w:cs="Poppins"/>
        </w:rPr>
        <w:t xml:space="preserve"> to help improve sensation</w:t>
      </w:r>
      <w:r w:rsidR="001458D5">
        <w:rPr>
          <w:rFonts w:ascii="Poppins" w:hAnsi="Poppins" w:cs="Poppins"/>
        </w:rPr>
        <w:t xml:space="preserve"> and </w:t>
      </w:r>
      <w:r w:rsidR="00E6118F">
        <w:rPr>
          <w:rFonts w:ascii="Poppins" w:hAnsi="Poppins" w:cs="Poppins"/>
        </w:rPr>
        <w:t xml:space="preserve">to help with </w:t>
      </w:r>
      <w:r w:rsidR="00046B53">
        <w:rPr>
          <w:rFonts w:ascii="Poppins" w:hAnsi="Poppins" w:cs="Poppins"/>
        </w:rPr>
        <w:t>their</w:t>
      </w:r>
      <w:r w:rsidR="00E6118F">
        <w:rPr>
          <w:rFonts w:ascii="Poppins" w:hAnsi="Poppins" w:cs="Poppins"/>
        </w:rPr>
        <w:t xml:space="preserve"> penis sensation reaching its full potential.</w:t>
      </w:r>
    </w:p>
    <w:p w14:paraId="1ABADD7C" w14:textId="499DB182" w:rsidR="004F1B68" w:rsidRDefault="004F1B68" w:rsidP="00372D2B">
      <w:pPr>
        <w:rPr>
          <w:rFonts w:ascii="Poppins" w:hAnsi="Poppins" w:cs="Poppins"/>
        </w:rPr>
      </w:pPr>
      <w:r w:rsidRPr="00A50151">
        <w:rPr>
          <w:rFonts w:ascii="Poppins" w:hAnsi="Poppins" w:cs="Poppins"/>
          <w:b/>
          <w:bCs/>
        </w:rPr>
        <w:t>Language:</w:t>
      </w:r>
      <w:r w:rsidRPr="00A50151">
        <w:rPr>
          <w:rFonts w:ascii="Poppins" w:hAnsi="Poppins" w:cs="Poppins"/>
        </w:rPr>
        <w:t xml:space="preserve"> There are many different words people use to describe their genitals. In this guide, we refer to the phallus as the penis and the clitoris as the natal erogenous tissue. </w:t>
      </w:r>
    </w:p>
    <w:p w14:paraId="0413241C" w14:textId="00FD141F" w:rsidR="003E1E41" w:rsidRDefault="00372D2B" w:rsidP="00746178">
      <w:pPr>
        <w:rPr>
          <w:rFonts w:ascii="Poppins" w:hAnsi="Poppins" w:cs="Poppins"/>
        </w:rPr>
      </w:pPr>
      <w:r w:rsidRPr="003E4095">
        <w:rPr>
          <w:rFonts w:ascii="Poppins" w:hAnsi="Poppins" w:cs="Poppins"/>
        </w:rPr>
        <w:t>Please remember th</w:t>
      </w:r>
      <w:r>
        <w:rPr>
          <w:rFonts w:ascii="Poppins" w:hAnsi="Poppins" w:cs="Poppins"/>
        </w:rPr>
        <w:t>e information provided here</w:t>
      </w:r>
      <w:r w:rsidRPr="003E4095">
        <w:rPr>
          <w:rFonts w:ascii="Poppins" w:hAnsi="Poppins" w:cs="Poppins"/>
        </w:rPr>
        <w:t xml:space="preserve"> does not replace the information you receive from your surgeon</w:t>
      </w:r>
      <w:r>
        <w:rPr>
          <w:rFonts w:ascii="Poppins" w:hAnsi="Poppins" w:cs="Poppins"/>
        </w:rPr>
        <w:t xml:space="preserve"> which will be tailored to your individual needs.</w:t>
      </w:r>
      <w:r w:rsidRPr="003E4095">
        <w:rPr>
          <w:rFonts w:ascii="Poppins" w:hAnsi="Poppins" w:cs="Poppins"/>
        </w:rPr>
        <w:t xml:space="preserve"> We are constantly working to improve our resources to better suit your needs, this resource will continue to be updated.</w:t>
      </w:r>
    </w:p>
    <w:p w14:paraId="2E90DA98" w14:textId="5864275C" w:rsidR="00746178" w:rsidRDefault="00746178" w:rsidP="00746178">
      <w:pPr>
        <w:rPr>
          <w:rFonts w:ascii="Poppins" w:hAnsi="Poppins" w:cs="Poppins"/>
          <w:b/>
          <w:bCs/>
          <w:sz w:val="24"/>
          <w:szCs w:val="24"/>
          <w:lang w:val="mi-NZ"/>
        </w:rPr>
      </w:pPr>
      <w:proofErr w:type="spellStart"/>
      <w:r w:rsidRPr="00BF24A1">
        <w:rPr>
          <w:rFonts w:ascii="Poppins" w:hAnsi="Poppins" w:cs="Poppins"/>
          <w:b/>
          <w:bCs/>
          <w:sz w:val="24"/>
          <w:szCs w:val="24"/>
          <w:lang w:val="mi-NZ"/>
        </w:rPr>
        <w:t>Acknowledgement</w:t>
      </w:r>
      <w:proofErr w:type="spellEnd"/>
      <w:r w:rsidRPr="00BF24A1">
        <w:rPr>
          <w:rFonts w:ascii="Poppins" w:hAnsi="Poppins" w:cs="Poppins"/>
          <w:b/>
          <w:bCs/>
          <w:sz w:val="24"/>
          <w:szCs w:val="24"/>
          <w:lang w:val="mi-NZ"/>
        </w:rPr>
        <w:t>:</w:t>
      </w:r>
    </w:p>
    <w:p w14:paraId="24966245" w14:textId="25BDE367" w:rsidR="00746178" w:rsidRDefault="00913DAE" w:rsidP="00746178">
      <w:pPr>
        <w:rPr>
          <w:rFonts w:ascii="Poppins" w:hAnsi="Poppins" w:cs="Poppins"/>
        </w:rPr>
      </w:pPr>
      <w:r w:rsidRPr="00386283">
        <w:rPr>
          <w:rFonts w:ascii="Poppins" w:hAnsi="Poppins" w:cs="Poppins"/>
        </w:rPr>
        <w:t xml:space="preserve">The primary source of information for this decision support booklet has been derived from the patient information </w:t>
      </w:r>
      <w:r>
        <w:rPr>
          <w:rFonts w:ascii="Poppins" w:hAnsi="Poppins" w:cs="Poppins"/>
        </w:rPr>
        <w:t xml:space="preserve">created by </w:t>
      </w:r>
      <w:r w:rsidR="00746178" w:rsidRPr="006D52FD">
        <w:rPr>
          <w:rFonts w:ascii="Poppins" w:hAnsi="Poppins" w:cs="Poppins"/>
        </w:rPr>
        <w:t>Blair Peters, M.D.</w:t>
      </w:r>
      <w:r w:rsidRPr="006D52FD">
        <w:rPr>
          <w:rFonts w:ascii="Poppins" w:hAnsi="Poppins" w:cs="Poppins"/>
          <w:b/>
          <w:bCs/>
          <w:sz w:val="24"/>
          <w:szCs w:val="24"/>
          <w:lang w:val="mi-NZ"/>
        </w:rPr>
        <w:t xml:space="preserve"> </w:t>
      </w:r>
      <w:r w:rsidR="00746178" w:rsidRPr="006D52FD">
        <w:rPr>
          <w:rFonts w:ascii="Poppins" w:hAnsi="Poppins" w:cs="Poppins"/>
        </w:rPr>
        <w:t>Assistant Professor — Division of Plastic Surgery</w:t>
      </w:r>
      <w:r w:rsidR="00171A5C" w:rsidRPr="006D52FD">
        <w:rPr>
          <w:rFonts w:ascii="Poppins" w:hAnsi="Poppins" w:cs="Poppins"/>
        </w:rPr>
        <w:t xml:space="preserve">, </w:t>
      </w:r>
      <w:r w:rsidR="00746178" w:rsidRPr="006D52FD">
        <w:rPr>
          <w:rFonts w:ascii="Poppins" w:hAnsi="Poppins" w:cs="Poppins"/>
        </w:rPr>
        <w:t>Transgender Health Program</w:t>
      </w:r>
      <w:r w:rsidR="00171A5C" w:rsidRPr="006D52FD">
        <w:rPr>
          <w:rFonts w:ascii="Poppins" w:hAnsi="Poppins" w:cs="Poppins"/>
        </w:rPr>
        <w:t xml:space="preserve">, </w:t>
      </w:r>
      <w:r w:rsidR="00746178" w:rsidRPr="006D52FD">
        <w:rPr>
          <w:rFonts w:ascii="Poppins" w:hAnsi="Poppins" w:cs="Poppins"/>
        </w:rPr>
        <w:t>Oregon Health &amp; Science University</w:t>
      </w:r>
      <w:r w:rsidR="00C775A1">
        <w:rPr>
          <w:rFonts w:ascii="Poppins" w:hAnsi="Poppins" w:cs="Poppins"/>
        </w:rPr>
        <w:t xml:space="preserve"> (OH</w:t>
      </w:r>
      <w:r w:rsidR="000D347C">
        <w:rPr>
          <w:rFonts w:ascii="Poppins" w:hAnsi="Poppins" w:cs="Poppins"/>
        </w:rPr>
        <w:t>S</w:t>
      </w:r>
      <w:r w:rsidR="00C775A1">
        <w:rPr>
          <w:rFonts w:ascii="Poppins" w:hAnsi="Poppins" w:cs="Poppins"/>
        </w:rPr>
        <w:t>U)</w:t>
      </w:r>
      <w:r w:rsidR="006D52FD">
        <w:rPr>
          <w:rFonts w:ascii="Poppins" w:hAnsi="Poppins" w:cs="Poppins"/>
        </w:rPr>
        <w:t>.</w:t>
      </w:r>
    </w:p>
    <w:p w14:paraId="3D54EF90" w14:textId="42E43B11" w:rsidR="00746178" w:rsidRPr="00C679BE" w:rsidRDefault="00746178" w:rsidP="008163EF">
      <w:pPr>
        <w:spacing w:after="0"/>
        <w:rPr>
          <w:rFonts w:ascii="Poppins" w:hAnsi="Poppins" w:cs="Poppins"/>
          <w:b/>
          <w:bCs/>
          <w:sz w:val="24"/>
          <w:szCs w:val="24"/>
        </w:rPr>
      </w:pPr>
      <w:r w:rsidRPr="00C679BE">
        <w:rPr>
          <w:rFonts w:ascii="Poppins" w:hAnsi="Poppins" w:cs="Poppins"/>
          <w:b/>
          <w:bCs/>
          <w:sz w:val="24"/>
          <w:szCs w:val="24"/>
        </w:rPr>
        <w:t>What is ne</w:t>
      </w:r>
      <w:r w:rsidR="009935CE">
        <w:rPr>
          <w:rFonts w:ascii="Poppins" w:hAnsi="Poppins" w:cs="Poppins"/>
          <w:b/>
          <w:bCs/>
          <w:sz w:val="24"/>
          <w:szCs w:val="24"/>
        </w:rPr>
        <w:t xml:space="preserve">urosensory </w:t>
      </w:r>
      <w:r w:rsidR="004401C0">
        <w:rPr>
          <w:rFonts w:ascii="Poppins" w:hAnsi="Poppins" w:cs="Poppins"/>
          <w:b/>
          <w:bCs/>
          <w:sz w:val="24"/>
          <w:szCs w:val="24"/>
        </w:rPr>
        <w:t>re</w:t>
      </w:r>
      <w:r w:rsidR="00987E41">
        <w:rPr>
          <w:rFonts w:ascii="Poppins" w:hAnsi="Poppins" w:cs="Poppins"/>
          <w:b/>
          <w:bCs/>
          <w:sz w:val="24"/>
          <w:szCs w:val="24"/>
        </w:rPr>
        <w:t>-</w:t>
      </w:r>
      <w:r w:rsidR="00AD212C">
        <w:rPr>
          <w:rFonts w:ascii="Poppins" w:hAnsi="Poppins" w:cs="Poppins"/>
          <w:b/>
          <w:bCs/>
          <w:sz w:val="24"/>
          <w:szCs w:val="24"/>
        </w:rPr>
        <w:t>learning</w:t>
      </w:r>
      <w:r w:rsidRPr="00C679BE">
        <w:rPr>
          <w:rFonts w:ascii="Poppins" w:hAnsi="Poppins" w:cs="Poppins"/>
          <w:b/>
          <w:bCs/>
          <w:sz w:val="24"/>
          <w:szCs w:val="24"/>
        </w:rPr>
        <w:t xml:space="preserve">? </w:t>
      </w:r>
    </w:p>
    <w:p w14:paraId="7E77480B" w14:textId="4378528A" w:rsidR="00746178" w:rsidRPr="00E71B5B" w:rsidRDefault="00746178" w:rsidP="00746178">
      <w:pPr>
        <w:rPr>
          <w:rFonts w:ascii="Poppins" w:hAnsi="Poppins" w:cs="Poppins"/>
        </w:rPr>
      </w:pPr>
      <w:r w:rsidRPr="00E71B5B">
        <w:rPr>
          <w:rFonts w:ascii="Poppins" w:hAnsi="Poppins" w:cs="Poppins"/>
        </w:rPr>
        <w:t>Neurosensory re-</w:t>
      </w:r>
      <w:r w:rsidR="00987E41">
        <w:rPr>
          <w:rFonts w:ascii="Poppins" w:hAnsi="Poppins" w:cs="Poppins"/>
        </w:rPr>
        <w:t>learning</w:t>
      </w:r>
      <w:r w:rsidRPr="00E71B5B">
        <w:rPr>
          <w:rFonts w:ascii="Poppins" w:hAnsi="Poppins" w:cs="Poppins"/>
        </w:rPr>
        <w:t xml:space="preserve"> is a set of exercises that can help improve sensation in your penis after phalloplasty surgery. During surgery, your surgeon connects the nerve in your penis to </w:t>
      </w:r>
      <w:r w:rsidR="003673C1" w:rsidRPr="00E71B5B">
        <w:rPr>
          <w:rFonts w:ascii="Poppins" w:hAnsi="Poppins" w:cs="Poppins"/>
        </w:rPr>
        <w:t xml:space="preserve">a </w:t>
      </w:r>
      <w:r w:rsidRPr="00E71B5B">
        <w:rPr>
          <w:rFonts w:ascii="Poppins" w:hAnsi="Poppins" w:cs="Poppins"/>
        </w:rPr>
        <w:t xml:space="preserve">nerve in your groin region that </w:t>
      </w:r>
      <w:r w:rsidR="00B33810" w:rsidRPr="00E71B5B">
        <w:rPr>
          <w:rFonts w:ascii="Poppins" w:hAnsi="Poppins" w:cs="Poppins"/>
        </w:rPr>
        <w:t>is</w:t>
      </w:r>
      <w:r w:rsidRPr="00E71B5B">
        <w:rPr>
          <w:rFonts w:ascii="Poppins" w:hAnsi="Poppins" w:cs="Poppins"/>
        </w:rPr>
        <w:t xml:space="preserve"> still connected to your brain, a process called sensory nerve transfer. After a nerve is transferred, ne</w:t>
      </w:r>
      <w:r w:rsidR="00C5187D" w:rsidRPr="00E71B5B">
        <w:rPr>
          <w:rFonts w:ascii="Poppins" w:hAnsi="Poppins" w:cs="Poppins"/>
        </w:rPr>
        <w:t>urosensory</w:t>
      </w:r>
      <w:r w:rsidRPr="00E71B5B">
        <w:rPr>
          <w:rFonts w:ascii="Poppins" w:hAnsi="Poppins" w:cs="Poppins"/>
        </w:rPr>
        <w:t xml:space="preserve"> </w:t>
      </w:r>
      <w:r w:rsidR="00763A5F">
        <w:rPr>
          <w:rFonts w:ascii="Poppins" w:hAnsi="Poppins" w:cs="Poppins"/>
        </w:rPr>
        <w:t xml:space="preserve">re-learning </w:t>
      </w:r>
      <w:r w:rsidRPr="00E71B5B">
        <w:rPr>
          <w:rFonts w:ascii="Poppins" w:hAnsi="Poppins" w:cs="Poppins"/>
        </w:rPr>
        <w:t>helps retrain your brain to feel more sensitivity to touch and sexual stimulation.</w:t>
      </w:r>
    </w:p>
    <w:p w14:paraId="45EFB93D" w14:textId="7CEB3E56" w:rsidR="00B0401A" w:rsidRPr="00E71B5B" w:rsidRDefault="000D243B" w:rsidP="00B0401A">
      <w:pPr>
        <w:rPr>
          <w:rFonts w:ascii="Poppins" w:hAnsi="Poppins" w:cs="Poppins"/>
        </w:rPr>
      </w:pPr>
      <w:r w:rsidRPr="00E71B5B">
        <w:rPr>
          <w:rFonts w:ascii="Poppins" w:hAnsi="Poppins" w:cs="Poppins"/>
        </w:rPr>
        <w:t xml:space="preserve">The focus of this guide is to help you </w:t>
      </w:r>
      <w:r w:rsidR="00552860" w:rsidRPr="00E71B5B">
        <w:rPr>
          <w:rFonts w:ascii="Poppins" w:hAnsi="Poppins" w:cs="Poppins"/>
        </w:rPr>
        <w:t>maximize</w:t>
      </w:r>
      <w:r w:rsidRPr="00E71B5B">
        <w:rPr>
          <w:rFonts w:ascii="Poppins" w:hAnsi="Poppins" w:cs="Poppins"/>
        </w:rPr>
        <w:t xml:space="preserve"> any</w:t>
      </w:r>
      <w:r w:rsidR="00902332" w:rsidRPr="00E71B5B">
        <w:rPr>
          <w:rFonts w:ascii="Poppins" w:hAnsi="Poppins" w:cs="Poppins"/>
        </w:rPr>
        <w:t xml:space="preserve"> tactile</w:t>
      </w:r>
      <w:r w:rsidR="00857519" w:rsidRPr="00E71B5B">
        <w:rPr>
          <w:rFonts w:ascii="Poppins" w:hAnsi="Poppins" w:cs="Poppins"/>
        </w:rPr>
        <w:t xml:space="preserve"> </w:t>
      </w:r>
      <w:r w:rsidR="005352F0" w:rsidRPr="00E71B5B">
        <w:rPr>
          <w:rFonts w:ascii="Poppins" w:hAnsi="Poppins" w:cs="Poppins"/>
        </w:rPr>
        <w:t>(</w:t>
      </w:r>
      <w:r w:rsidR="004F5226" w:rsidRPr="00E71B5B">
        <w:rPr>
          <w:rFonts w:ascii="Poppins" w:hAnsi="Poppins" w:cs="Poppins"/>
        </w:rPr>
        <w:t>temperature</w:t>
      </w:r>
      <w:r w:rsidR="00A1148C">
        <w:rPr>
          <w:rFonts w:ascii="Poppins" w:hAnsi="Poppins" w:cs="Poppins"/>
        </w:rPr>
        <w:t xml:space="preserve">, </w:t>
      </w:r>
      <w:r w:rsidR="000E7289" w:rsidRPr="00E71B5B">
        <w:rPr>
          <w:rFonts w:ascii="Poppins" w:hAnsi="Poppins" w:cs="Poppins"/>
        </w:rPr>
        <w:t>texture and</w:t>
      </w:r>
      <w:r w:rsidR="004F5226" w:rsidRPr="00E71B5B">
        <w:rPr>
          <w:rFonts w:ascii="Poppins" w:hAnsi="Poppins" w:cs="Poppins"/>
        </w:rPr>
        <w:t xml:space="preserve"> pressure</w:t>
      </w:r>
      <w:r w:rsidR="00902332" w:rsidRPr="00E71B5B">
        <w:rPr>
          <w:rFonts w:ascii="Poppins" w:hAnsi="Poppins" w:cs="Poppins"/>
        </w:rPr>
        <w:t>)</w:t>
      </w:r>
      <w:r w:rsidR="002030D9" w:rsidRPr="00E71B5B">
        <w:rPr>
          <w:rFonts w:ascii="Poppins" w:hAnsi="Poppins" w:cs="Poppins"/>
        </w:rPr>
        <w:t xml:space="preserve"> </w:t>
      </w:r>
      <w:r w:rsidR="004A6F90" w:rsidRPr="00E71B5B">
        <w:rPr>
          <w:rFonts w:ascii="Poppins" w:hAnsi="Poppins" w:cs="Poppins"/>
        </w:rPr>
        <w:t>sensory nerve</w:t>
      </w:r>
      <w:r w:rsidRPr="00E71B5B">
        <w:rPr>
          <w:rFonts w:ascii="Poppins" w:hAnsi="Poppins" w:cs="Poppins"/>
        </w:rPr>
        <w:t xml:space="preserve"> regeneration that occurs</w:t>
      </w:r>
      <w:r w:rsidR="00857519" w:rsidRPr="00E71B5B">
        <w:rPr>
          <w:rFonts w:ascii="Poppins" w:hAnsi="Poppins" w:cs="Poppins"/>
        </w:rPr>
        <w:t xml:space="preserve"> </w:t>
      </w:r>
      <w:r w:rsidR="005352F0" w:rsidRPr="00E71B5B">
        <w:rPr>
          <w:rFonts w:ascii="Poppins" w:hAnsi="Poppins" w:cs="Poppins"/>
        </w:rPr>
        <w:t>using</w:t>
      </w:r>
      <w:r w:rsidR="00857519" w:rsidRPr="00E71B5B">
        <w:rPr>
          <w:rFonts w:ascii="Poppins" w:hAnsi="Poppins" w:cs="Poppins"/>
        </w:rPr>
        <w:t xml:space="preserve"> targeted </w:t>
      </w:r>
      <w:r w:rsidR="00B91658" w:rsidRPr="00E71B5B">
        <w:rPr>
          <w:rFonts w:ascii="Poppins" w:hAnsi="Poppins" w:cs="Poppins"/>
        </w:rPr>
        <w:t>sensory stimulation exercises, developing</w:t>
      </w:r>
      <w:r w:rsidR="00460D86">
        <w:rPr>
          <w:rFonts w:ascii="Poppins" w:hAnsi="Poppins" w:cs="Poppins"/>
        </w:rPr>
        <w:t xml:space="preserve"> </w:t>
      </w:r>
      <w:r w:rsidR="008E0140">
        <w:rPr>
          <w:rFonts w:ascii="Poppins" w:hAnsi="Poppins" w:cs="Poppins"/>
        </w:rPr>
        <w:t xml:space="preserve">and </w:t>
      </w:r>
      <w:r w:rsidR="008E0140" w:rsidRPr="00E71B5B">
        <w:rPr>
          <w:rFonts w:ascii="Poppins" w:hAnsi="Poppins" w:cs="Poppins"/>
        </w:rPr>
        <w:t>aiding</w:t>
      </w:r>
      <w:r w:rsidR="00B0401A" w:rsidRPr="00B0401A">
        <w:rPr>
          <w:rFonts w:ascii="Poppins" w:hAnsi="Poppins" w:cs="Poppins"/>
        </w:rPr>
        <w:t xml:space="preserve"> integration of </w:t>
      </w:r>
      <w:r w:rsidR="000E7289">
        <w:rPr>
          <w:rFonts w:ascii="Poppins" w:hAnsi="Poppins" w:cs="Poppins"/>
        </w:rPr>
        <w:t xml:space="preserve">your </w:t>
      </w:r>
      <w:r w:rsidR="00B0401A" w:rsidRPr="00B0401A">
        <w:rPr>
          <w:rFonts w:ascii="Poppins" w:hAnsi="Poppins" w:cs="Poppins"/>
        </w:rPr>
        <w:t>p</w:t>
      </w:r>
      <w:r w:rsidR="000E7289">
        <w:rPr>
          <w:rFonts w:ascii="Poppins" w:hAnsi="Poppins" w:cs="Poppins"/>
        </w:rPr>
        <w:t xml:space="preserve">enis </w:t>
      </w:r>
      <w:r w:rsidR="00B0401A" w:rsidRPr="00B0401A">
        <w:rPr>
          <w:rFonts w:ascii="Poppins" w:hAnsi="Poppins" w:cs="Poppins"/>
        </w:rPr>
        <w:t>and</w:t>
      </w:r>
      <w:r w:rsidR="00C220A9">
        <w:rPr>
          <w:rFonts w:ascii="Poppins" w:hAnsi="Poppins" w:cs="Poppins"/>
        </w:rPr>
        <w:t xml:space="preserve"> any</w:t>
      </w:r>
      <w:r w:rsidR="00B0401A" w:rsidRPr="00B0401A">
        <w:rPr>
          <w:rFonts w:ascii="Poppins" w:hAnsi="Poppins" w:cs="Poppins"/>
        </w:rPr>
        <w:t xml:space="preserve"> evolving sensation into</w:t>
      </w:r>
      <w:r w:rsidR="00386E35">
        <w:rPr>
          <w:rFonts w:ascii="Poppins" w:hAnsi="Poppins" w:cs="Poppins"/>
        </w:rPr>
        <w:t xml:space="preserve"> your</w:t>
      </w:r>
      <w:r w:rsidR="00B0401A" w:rsidRPr="00B0401A">
        <w:rPr>
          <w:rFonts w:ascii="Poppins" w:hAnsi="Poppins" w:cs="Poppins"/>
        </w:rPr>
        <w:t xml:space="preserve"> sense of self. For individuals highly focused on sensation, </w:t>
      </w:r>
      <w:r w:rsidR="00460D86">
        <w:rPr>
          <w:rFonts w:ascii="Poppins" w:hAnsi="Poppins" w:cs="Poppins"/>
        </w:rPr>
        <w:t xml:space="preserve">this guide </w:t>
      </w:r>
      <w:r w:rsidR="00B0401A" w:rsidRPr="00B0401A">
        <w:rPr>
          <w:rFonts w:ascii="Poppins" w:hAnsi="Poppins" w:cs="Poppins"/>
        </w:rPr>
        <w:t>provide</w:t>
      </w:r>
      <w:r w:rsidR="00460D86">
        <w:rPr>
          <w:rFonts w:ascii="Poppins" w:hAnsi="Poppins" w:cs="Poppins"/>
        </w:rPr>
        <w:t xml:space="preserve">s </w:t>
      </w:r>
      <w:r w:rsidR="00685EAD">
        <w:rPr>
          <w:rFonts w:ascii="Poppins" w:hAnsi="Poppins" w:cs="Poppins"/>
        </w:rPr>
        <w:t>some</w:t>
      </w:r>
      <w:r w:rsidR="00B0401A" w:rsidRPr="00B0401A">
        <w:rPr>
          <w:rFonts w:ascii="Poppins" w:hAnsi="Poppins" w:cs="Poppins"/>
        </w:rPr>
        <w:t xml:space="preserve"> peace of mind that</w:t>
      </w:r>
      <w:r w:rsidR="00685EAD">
        <w:rPr>
          <w:rFonts w:ascii="Poppins" w:hAnsi="Poppins" w:cs="Poppins"/>
        </w:rPr>
        <w:t xml:space="preserve"> they are doing </w:t>
      </w:r>
      <w:r w:rsidR="00B0401A" w:rsidRPr="00B0401A">
        <w:rPr>
          <w:rFonts w:ascii="Poppins" w:hAnsi="Poppins" w:cs="Poppins"/>
        </w:rPr>
        <w:t xml:space="preserve">everything </w:t>
      </w:r>
      <w:r w:rsidR="00685EAD">
        <w:rPr>
          <w:rFonts w:ascii="Poppins" w:hAnsi="Poppins" w:cs="Poppins"/>
        </w:rPr>
        <w:t xml:space="preserve">they can </w:t>
      </w:r>
      <w:r w:rsidR="00B0401A" w:rsidRPr="00B0401A">
        <w:rPr>
          <w:rFonts w:ascii="Poppins" w:hAnsi="Poppins" w:cs="Poppins"/>
        </w:rPr>
        <w:t xml:space="preserve">to optimize </w:t>
      </w:r>
      <w:r w:rsidR="00C220A9">
        <w:rPr>
          <w:rFonts w:ascii="Poppins" w:hAnsi="Poppins" w:cs="Poppins"/>
        </w:rPr>
        <w:t>sensory</w:t>
      </w:r>
      <w:r w:rsidR="00811B78">
        <w:rPr>
          <w:rFonts w:ascii="Poppins" w:hAnsi="Poppins" w:cs="Poppins"/>
        </w:rPr>
        <w:t xml:space="preserve"> and erogenous</w:t>
      </w:r>
      <w:r w:rsidR="00C220A9">
        <w:rPr>
          <w:rFonts w:ascii="Poppins" w:hAnsi="Poppins" w:cs="Poppins"/>
        </w:rPr>
        <w:t xml:space="preserve"> </w:t>
      </w:r>
      <w:r w:rsidR="00B0401A" w:rsidRPr="00B0401A">
        <w:rPr>
          <w:rFonts w:ascii="Poppins" w:hAnsi="Poppins" w:cs="Poppins"/>
        </w:rPr>
        <w:t xml:space="preserve">nerve rehabilitation and </w:t>
      </w:r>
      <w:r w:rsidR="00C220A9">
        <w:rPr>
          <w:rFonts w:ascii="Poppins" w:hAnsi="Poppins" w:cs="Poppins"/>
        </w:rPr>
        <w:t xml:space="preserve">to </w:t>
      </w:r>
      <w:r w:rsidR="00B0401A" w:rsidRPr="00B0401A">
        <w:rPr>
          <w:rFonts w:ascii="Poppins" w:hAnsi="Poppins" w:cs="Poppins"/>
        </w:rPr>
        <w:t>strengthen the</w:t>
      </w:r>
      <w:r w:rsidR="000E7289">
        <w:rPr>
          <w:rFonts w:ascii="Poppins" w:hAnsi="Poppins" w:cs="Poppins"/>
        </w:rPr>
        <w:t>ir</w:t>
      </w:r>
      <w:r w:rsidR="00B0401A" w:rsidRPr="00B0401A">
        <w:rPr>
          <w:rFonts w:ascii="Poppins" w:hAnsi="Poppins" w:cs="Poppins"/>
        </w:rPr>
        <w:t xml:space="preserve"> mind-body connection.</w:t>
      </w:r>
      <w:r w:rsidR="00B0401A" w:rsidRPr="00E71B5B">
        <w:rPr>
          <w:rFonts w:ascii="Poppins" w:hAnsi="Poppins" w:cs="Poppins"/>
        </w:rPr>
        <w:t> </w:t>
      </w:r>
    </w:p>
    <w:p w14:paraId="18EB3559" w14:textId="77777777" w:rsidR="003A2D22" w:rsidRDefault="003A2D22" w:rsidP="00746178">
      <w:pPr>
        <w:rPr>
          <w:rFonts w:ascii="Poppins" w:hAnsi="Poppins" w:cs="Poppins"/>
        </w:rPr>
      </w:pPr>
    </w:p>
    <w:p w14:paraId="42D40D82" w14:textId="592F2764" w:rsidR="0095063C" w:rsidRPr="008B2E47" w:rsidRDefault="0095063C" w:rsidP="008163EF">
      <w:pPr>
        <w:spacing w:after="0"/>
        <w:rPr>
          <w:rFonts w:ascii="Poppins" w:hAnsi="Poppins" w:cs="Poppins"/>
          <w:b/>
          <w:bCs/>
          <w:sz w:val="24"/>
          <w:szCs w:val="24"/>
        </w:rPr>
      </w:pPr>
      <w:r w:rsidRPr="008B2E47">
        <w:rPr>
          <w:rFonts w:ascii="Poppins" w:hAnsi="Poppins" w:cs="Poppins"/>
          <w:b/>
          <w:bCs/>
          <w:sz w:val="24"/>
          <w:szCs w:val="24"/>
        </w:rPr>
        <w:t xml:space="preserve">Is neurosensory </w:t>
      </w:r>
      <w:r w:rsidR="00C30836" w:rsidRPr="008B2E47">
        <w:rPr>
          <w:rFonts w:ascii="Poppins" w:hAnsi="Poppins" w:cs="Poppins"/>
          <w:b/>
          <w:bCs/>
          <w:sz w:val="24"/>
          <w:szCs w:val="24"/>
        </w:rPr>
        <w:t>learning</w:t>
      </w:r>
      <w:r w:rsidRPr="008B2E47">
        <w:rPr>
          <w:rFonts w:ascii="Poppins" w:hAnsi="Poppins" w:cs="Poppins"/>
          <w:b/>
          <w:bCs/>
          <w:sz w:val="24"/>
          <w:szCs w:val="24"/>
        </w:rPr>
        <w:t xml:space="preserve"> important? </w:t>
      </w:r>
    </w:p>
    <w:p w14:paraId="5C16FBC8" w14:textId="5D66C31C" w:rsidR="0095063C" w:rsidRPr="00E71B5B" w:rsidRDefault="0095063C" w:rsidP="0095063C">
      <w:pPr>
        <w:rPr>
          <w:rFonts w:ascii="Poppins" w:hAnsi="Poppins" w:cs="Poppins"/>
        </w:rPr>
      </w:pPr>
      <w:r w:rsidRPr="00E71B5B">
        <w:rPr>
          <w:rFonts w:ascii="Poppins" w:hAnsi="Poppins" w:cs="Poppins"/>
        </w:rPr>
        <w:t>The goal of neurosensory re-</w:t>
      </w:r>
      <w:r w:rsidR="00C30836">
        <w:rPr>
          <w:rFonts w:ascii="Poppins" w:hAnsi="Poppins" w:cs="Poppins"/>
        </w:rPr>
        <w:t>learning</w:t>
      </w:r>
      <w:r w:rsidRPr="00E71B5B">
        <w:rPr>
          <w:rFonts w:ascii="Poppins" w:hAnsi="Poppins" w:cs="Poppins"/>
        </w:rPr>
        <w:t xml:space="preserve"> is to help you get as much enjoyment and satisfaction as possible out of the sensation in your penis. </w:t>
      </w:r>
    </w:p>
    <w:p w14:paraId="78C61366" w14:textId="42BE734D" w:rsidR="0095063C" w:rsidRPr="00E71B5B" w:rsidRDefault="0095063C" w:rsidP="0095063C">
      <w:pPr>
        <w:rPr>
          <w:rFonts w:ascii="Poppins" w:hAnsi="Poppins" w:cs="Poppins"/>
        </w:rPr>
      </w:pPr>
      <w:r w:rsidRPr="00E71B5B">
        <w:rPr>
          <w:rFonts w:ascii="Poppins" w:hAnsi="Poppins" w:cs="Poppins"/>
        </w:rPr>
        <w:t>We believe neurosensory re</w:t>
      </w:r>
      <w:r w:rsidR="00C30836">
        <w:rPr>
          <w:rFonts w:ascii="Poppins" w:hAnsi="Poppins" w:cs="Poppins"/>
        </w:rPr>
        <w:t>-</w:t>
      </w:r>
      <w:r w:rsidR="00A27459">
        <w:rPr>
          <w:rFonts w:ascii="Poppins" w:hAnsi="Poppins" w:cs="Poppins"/>
        </w:rPr>
        <w:t xml:space="preserve">learning/ </w:t>
      </w:r>
      <w:r w:rsidR="00F74DF3">
        <w:rPr>
          <w:rFonts w:ascii="Poppins" w:hAnsi="Poppins" w:cs="Poppins"/>
        </w:rPr>
        <w:t xml:space="preserve">education </w:t>
      </w:r>
      <w:r w:rsidR="00F74DF3" w:rsidRPr="00E71B5B">
        <w:rPr>
          <w:rFonts w:ascii="Poppins" w:hAnsi="Poppins" w:cs="Poppins"/>
        </w:rPr>
        <w:t>can</w:t>
      </w:r>
      <w:r w:rsidRPr="00E71B5B">
        <w:rPr>
          <w:rFonts w:ascii="Poppins" w:hAnsi="Poppins" w:cs="Poppins"/>
        </w:rPr>
        <w:t xml:space="preserve"> benefit everyone, but we understand everyone has different goals and priorities for surgery. Sensation may not be a key focus or consideration for you, and your participation is entirely voluntary. </w:t>
      </w:r>
    </w:p>
    <w:p w14:paraId="3F4BCE7B" w14:textId="361997B2" w:rsidR="000654CE" w:rsidRDefault="0095063C" w:rsidP="00746178">
      <w:pPr>
        <w:rPr>
          <w:rFonts w:ascii="Poppins" w:hAnsi="Poppins" w:cs="Poppins"/>
        </w:rPr>
      </w:pPr>
      <w:r w:rsidRPr="00E71B5B">
        <w:rPr>
          <w:rFonts w:ascii="Poppins" w:hAnsi="Poppins" w:cs="Poppins"/>
        </w:rPr>
        <w:t xml:space="preserve">Don’t feel guilty if you choose not to do these exercises. Any additional use of or engagement with your penis is a positive thing. Your motivation, time and resources may change over time. You can start or end at any time and adjust your use to your own comfort level. This guide is an extra tool, and we hope it will be helpful to you no matter where you are on your phalloplasty path. </w:t>
      </w:r>
    </w:p>
    <w:p w14:paraId="77DC946C" w14:textId="40E46513" w:rsidR="000654CE" w:rsidRPr="008B2E47" w:rsidRDefault="000654CE" w:rsidP="008163EF">
      <w:pPr>
        <w:spacing w:after="0"/>
        <w:rPr>
          <w:rFonts w:ascii="Poppins" w:hAnsi="Poppins" w:cs="Poppins"/>
          <w:b/>
          <w:bCs/>
          <w:sz w:val="24"/>
          <w:szCs w:val="24"/>
        </w:rPr>
      </w:pPr>
      <w:r w:rsidRPr="008B2E47">
        <w:rPr>
          <w:rFonts w:ascii="Poppins" w:hAnsi="Poppins" w:cs="Poppins"/>
          <w:b/>
          <w:bCs/>
          <w:sz w:val="24"/>
          <w:szCs w:val="24"/>
        </w:rPr>
        <w:t>What are</w:t>
      </w:r>
      <w:r w:rsidR="009F38EB" w:rsidRPr="008B2E47">
        <w:rPr>
          <w:rFonts w:ascii="Poppins" w:hAnsi="Poppins" w:cs="Poppins"/>
          <w:b/>
          <w:bCs/>
          <w:sz w:val="24"/>
          <w:szCs w:val="24"/>
        </w:rPr>
        <w:t xml:space="preserve"> the </w:t>
      </w:r>
      <w:r w:rsidR="0095063C" w:rsidRPr="008B2E47">
        <w:rPr>
          <w:rFonts w:ascii="Poppins" w:hAnsi="Poppins" w:cs="Poppins"/>
          <w:b/>
          <w:bCs/>
          <w:sz w:val="24"/>
          <w:szCs w:val="24"/>
        </w:rPr>
        <w:t>tactile</w:t>
      </w:r>
      <w:r w:rsidRPr="008B2E47">
        <w:rPr>
          <w:rFonts w:ascii="Poppins" w:hAnsi="Poppins" w:cs="Poppins"/>
          <w:b/>
          <w:bCs/>
          <w:sz w:val="24"/>
          <w:szCs w:val="24"/>
        </w:rPr>
        <w:t xml:space="preserve"> exercises?</w:t>
      </w:r>
    </w:p>
    <w:p w14:paraId="5987396E" w14:textId="78322182" w:rsidR="00263F0B" w:rsidRDefault="001D35EC" w:rsidP="00746178">
      <w:pPr>
        <w:rPr>
          <w:rFonts w:ascii="Poppins" w:hAnsi="Poppins" w:cs="Poppins"/>
        </w:rPr>
      </w:pPr>
      <w:r w:rsidRPr="00E71B5B">
        <w:rPr>
          <w:rFonts w:ascii="Poppins" w:hAnsi="Poppins" w:cs="Poppins"/>
        </w:rPr>
        <w:t>T</w:t>
      </w:r>
      <w:r w:rsidR="00EA7C83">
        <w:rPr>
          <w:rFonts w:ascii="Poppins" w:hAnsi="Poppins" w:cs="Poppins"/>
        </w:rPr>
        <w:t>he t</w:t>
      </w:r>
      <w:r w:rsidRPr="00E71B5B">
        <w:rPr>
          <w:rFonts w:ascii="Poppins" w:hAnsi="Poppins" w:cs="Poppins"/>
        </w:rPr>
        <w:t xml:space="preserve">actile exercises progress from simple touch and progress toward targeted sensory stimulation exercises. This includes stimulation with light touch, deep pressure, different soft and rough textures, vibrations, and temperatures. As sensation enters the </w:t>
      </w:r>
      <w:r w:rsidR="005B3CCE">
        <w:rPr>
          <w:rFonts w:ascii="Poppins" w:hAnsi="Poppins" w:cs="Poppins"/>
        </w:rPr>
        <w:t>peni</w:t>
      </w:r>
      <w:r w:rsidRPr="00E71B5B">
        <w:rPr>
          <w:rFonts w:ascii="Poppins" w:hAnsi="Poppins" w:cs="Poppins"/>
        </w:rPr>
        <w:t>s from the regenerating nerves, patients are asked to increase the frequency of tactile and sensory stimulation exercises. Sexual stimulation or “sexual mirroring” focuses on developing erogenous sensation in the</w:t>
      </w:r>
      <w:r w:rsidR="0083582B">
        <w:rPr>
          <w:rFonts w:ascii="Poppins" w:hAnsi="Poppins" w:cs="Poppins"/>
        </w:rPr>
        <w:t>ir</w:t>
      </w:r>
      <w:r w:rsidRPr="00E71B5B">
        <w:rPr>
          <w:rFonts w:ascii="Poppins" w:hAnsi="Poppins" w:cs="Poppins"/>
        </w:rPr>
        <w:t xml:space="preserve"> p</w:t>
      </w:r>
      <w:r w:rsidR="0083582B">
        <w:rPr>
          <w:rFonts w:ascii="Poppins" w:hAnsi="Poppins" w:cs="Poppins"/>
        </w:rPr>
        <w:t>enis</w:t>
      </w:r>
      <w:r w:rsidRPr="00E71B5B">
        <w:rPr>
          <w:rFonts w:ascii="Poppins" w:hAnsi="Poppins" w:cs="Poppins"/>
        </w:rPr>
        <w:t xml:space="preserve"> that is separate from the erogenous sensation in the natal clitoral tissue. This phase begins with co</w:t>
      </w:r>
      <w:r w:rsidR="005B3CCE">
        <w:rPr>
          <w:rFonts w:ascii="Poppins" w:hAnsi="Poppins" w:cs="Poppins"/>
        </w:rPr>
        <w:t>mbined</w:t>
      </w:r>
      <w:r w:rsidRPr="00E71B5B">
        <w:rPr>
          <w:rFonts w:ascii="Poppins" w:hAnsi="Poppins" w:cs="Poppins"/>
        </w:rPr>
        <w:t xml:space="preserve"> stimulation of the p</w:t>
      </w:r>
      <w:r w:rsidR="0083582B">
        <w:rPr>
          <w:rFonts w:ascii="Poppins" w:hAnsi="Poppins" w:cs="Poppins"/>
        </w:rPr>
        <w:t>enis</w:t>
      </w:r>
      <w:r w:rsidRPr="00E71B5B">
        <w:rPr>
          <w:rFonts w:ascii="Poppins" w:hAnsi="Poppins" w:cs="Poppins"/>
        </w:rPr>
        <w:t xml:space="preserve"> and the clitoral tissue together. Over time the aim is to rely more and more on the erogenous sensation from p</w:t>
      </w:r>
      <w:r w:rsidR="0083582B">
        <w:rPr>
          <w:rFonts w:ascii="Poppins" w:hAnsi="Poppins" w:cs="Poppins"/>
        </w:rPr>
        <w:t>enile</w:t>
      </w:r>
      <w:r w:rsidRPr="00E71B5B">
        <w:rPr>
          <w:rFonts w:ascii="Poppins" w:hAnsi="Poppins" w:cs="Poppins"/>
        </w:rPr>
        <w:t xml:space="preserve"> stimulation </w:t>
      </w:r>
      <w:proofErr w:type="gramStart"/>
      <w:r w:rsidRPr="00E71B5B">
        <w:rPr>
          <w:rFonts w:ascii="Poppins" w:hAnsi="Poppins" w:cs="Poppins"/>
        </w:rPr>
        <w:t>in order to</w:t>
      </w:r>
      <w:proofErr w:type="gramEnd"/>
      <w:r w:rsidRPr="00E71B5B">
        <w:rPr>
          <w:rFonts w:ascii="Poppins" w:hAnsi="Poppins" w:cs="Poppins"/>
        </w:rPr>
        <w:t xml:space="preserve"> achieve orgasm, while relying less on clitoral stimulation. The purpose of this phase is to maximize erogenous sensation in the penis and integrate the erogenous zones of the genitals</w:t>
      </w:r>
      <w:r w:rsidR="004D6A32">
        <w:rPr>
          <w:rFonts w:ascii="Poppins" w:hAnsi="Poppins" w:cs="Poppins"/>
        </w:rPr>
        <w:t xml:space="preserve"> in mind and body</w:t>
      </w:r>
      <w:r w:rsidRPr="00E71B5B">
        <w:rPr>
          <w:rFonts w:ascii="Poppins" w:hAnsi="Poppins" w:cs="Poppins"/>
        </w:rPr>
        <w:t>.</w:t>
      </w:r>
    </w:p>
    <w:p w14:paraId="1CC5A70A" w14:textId="77777777" w:rsidR="00C451F4" w:rsidRPr="008B2E47" w:rsidRDefault="00C451F4" w:rsidP="008163EF">
      <w:pPr>
        <w:spacing w:after="0"/>
        <w:rPr>
          <w:rFonts w:ascii="Poppins" w:hAnsi="Poppins" w:cs="Poppins"/>
          <w:b/>
          <w:bCs/>
          <w:sz w:val="24"/>
          <w:szCs w:val="24"/>
          <w:lang w:val="en-NZ"/>
        </w:rPr>
      </w:pPr>
      <w:r w:rsidRPr="008B2E47">
        <w:rPr>
          <w:rFonts w:ascii="Poppins" w:hAnsi="Poppins" w:cs="Poppins"/>
          <w:b/>
          <w:bCs/>
          <w:sz w:val="24"/>
          <w:szCs w:val="24"/>
          <w:lang w:val="en-NZ"/>
        </w:rPr>
        <w:t>What is nerve hookup during phalloplasty?</w:t>
      </w:r>
    </w:p>
    <w:p w14:paraId="028E00E9" w14:textId="3AE746DD" w:rsidR="00C451F4" w:rsidRPr="008163EF" w:rsidRDefault="00C451F4" w:rsidP="00746178">
      <w:pPr>
        <w:rPr>
          <w:rFonts w:ascii="Poppins" w:hAnsi="Poppins" w:cs="Poppins"/>
          <w:lang w:val="en-NZ"/>
        </w:rPr>
      </w:pPr>
      <w:r w:rsidRPr="00D7719C">
        <w:rPr>
          <w:rFonts w:ascii="Poppins" w:hAnsi="Poppins" w:cs="Poppins"/>
          <w:lang w:val="en-NZ"/>
        </w:rPr>
        <w:t xml:space="preserve">Nerve hookup involves taking existing nerves from the donor site, such as the arm, </w:t>
      </w:r>
      <w:r w:rsidR="006F1193">
        <w:rPr>
          <w:rFonts w:ascii="Poppins" w:hAnsi="Poppins" w:cs="Poppins"/>
          <w:lang w:val="en-NZ"/>
        </w:rPr>
        <w:t xml:space="preserve">transferring </w:t>
      </w:r>
      <w:r w:rsidRPr="00D7719C">
        <w:rPr>
          <w:rFonts w:ascii="Poppins" w:hAnsi="Poppins" w:cs="Poppins"/>
          <w:lang w:val="en-NZ"/>
        </w:rPr>
        <w:t>and connecting them to nerves located in the pelvis</w:t>
      </w:r>
      <w:r w:rsidR="00C91A8E">
        <w:rPr>
          <w:rFonts w:ascii="Poppins" w:hAnsi="Poppins" w:cs="Poppins"/>
          <w:lang w:val="en-NZ"/>
        </w:rPr>
        <w:t xml:space="preserve"> or groin</w:t>
      </w:r>
      <w:r w:rsidRPr="00D7719C">
        <w:rPr>
          <w:rFonts w:ascii="Poppins" w:hAnsi="Poppins" w:cs="Poppins"/>
          <w:lang w:val="en-NZ"/>
        </w:rPr>
        <w:t>. This allows you to have sensation in the reconstructed penis.</w:t>
      </w:r>
    </w:p>
    <w:p w14:paraId="3F9E0D99" w14:textId="7288B4B6" w:rsidR="006245CD" w:rsidRPr="008B2E47" w:rsidRDefault="006245CD" w:rsidP="008163EF">
      <w:pPr>
        <w:spacing w:after="0"/>
        <w:rPr>
          <w:rFonts w:ascii="Poppins" w:hAnsi="Poppins" w:cs="Poppins"/>
          <w:b/>
          <w:bCs/>
          <w:sz w:val="24"/>
          <w:szCs w:val="24"/>
        </w:rPr>
      </w:pPr>
      <w:r w:rsidRPr="008B2E47">
        <w:rPr>
          <w:rFonts w:ascii="Poppins" w:hAnsi="Poppins" w:cs="Poppins"/>
          <w:b/>
          <w:bCs/>
          <w:sz w:val="24"/>
          <w:szCs w:val="24"/>
        </w:rPr>
        <w:t xml:space="preserve">How fast do </w:t>
      </w:r>
      <w:r w:rsidR="00CB64AD" w:rsidRPr="008B2E47">
        <w:rPr>
          <w:rFonts w:ascii="Poppins" w:hAnsi="Poppins" w:cs="Poppins"/>
          <w:b/>
          <w:bCs/>
          <w:sz w:val="24"/>
          <w:szCs w:val="24"/>
        </w:rPr>
        <w:t>nerves regrow</w:t>
      </w:r>
    </w:p>
    <w:p w14:paraId="0C585947" w14:textId="77777777" w:rsidR="0066319C" w:rsidRDefault="00CB64AD" w:rsidP="00200BE3">
      <w:pPr>
        <w:spacing w:after="0"/>
        <w:rPr>
          <w:rFonts w:ascii="Poppins" w:hAnsi="Poppins" w:cs="Poppins"/>
        </w:rPr>
      </w:pPr>
      <w:r>
        <w:rPr>
          <w:rFonts w:ascii="Poppins" w:hAnsi="Poppins" w:cs="Poppins"/>
        </w:rPr>
        <w:t xml:space="preserve">On average nerves </w:t>
      </w:r>
      <w:r w:rsidR="00C316FB">
        <w:rPr>
          <w:rFonts w:ascii="Poppins" w:hAnsi="Poppins" w:cs="Poppins"/>
        </w:rPr>
        <w:t xml:space="preserve">regenerate or </w:t>
      </w:r>
      <w:r>
        <w:rPr>
          <w:rFonts w:ascii="Poppins" w:hAnsi="Poppins" w:cs="Poppins"/>
        </w:rPr>
        <w:t xml:space="preserve">grow back at the rate of around </w:t>
      </w:r>
      <w:r w:rsidR="00F7143C">
        <w:rPr>
          <w:rFonts w:ascii="Poppins" w:hAnsi="Poppins" w:cs="Poppins"/>
        </w:rPr>
        <w:t xml:space="preserve">1 </w:t>
      </w:r>
      <w:r w:rsidR="005E15F6">
        <w:rPr>
          <w:rFonts w:ascii="Poppins" w:hAnsi="Poppins" w:cs="Poppins"/>
        </w:rPr>
        <w:t>millimeter</w:t>
      </w:r>
      <w:r w:rsidR="00F7143C">
        <w:rPr>
          <w:rFonts w:ascii="Poppins" w:hAnsi="Poppins" w:cs="Poppins"/>
        </w:rPr>
        <w:t xml:space="preserve"> per day. </w:t>
      </w:r>
      <w:r w:rsidR="0071089F">
        <w:rPr>
          <w:rFonts w:ascii="Poppins" w:hAnsi="Poppins" w:cs="Poppins"/>
        </w:rPr>
        <w:t xml:space="preserve">It </w:t>
      </w:r>
      <w:r w:rsidR="00C316FB">
        <w:rPr>
          <w:rFonts w:ascii="Poppins" w:hAnsi="Poppins" w:cs="Poppins"/>
        </w:rPr>
        <w:t xml:space="preserve">often takes </w:t>
      </w:r>
      <w:r w:rsidR="00033F7C">
        <w:rPr>
          <w:rFonts w:ascii="Poppins" w:hAnsi="Poppins" w:cs="Poppins"/>
        </w:rPr>
        <w:t xml:space="preserve">at least </w:t>
      </w:r>
      <w:r w:rsidR="004933E5">
        <w:rPr>
          <w:rFonts w:ascii="Poppins" w:hAnsi="Poppins" w:cs="Poppins"/>
        </w:rPr>
        <w:t xml:space="preserve">6 months for </w:t>
      </w:r>
      <w:r w:rsidR="00033F7C">
        <w:rPr>
          <w:rFonts w:ascii="Poppins" w:hAnsi="Poppins" w:cs="Poppins"/>
        </w:rPr>
        <w:t xml:space="preserve">the </w:t>
      </w:r>
      <w:r w:rsidR="004933E5">
        <w:rPr>
          <w:rFonts w:ascii="Poppins" w:hAnsi="Poppins" w:cs="Poppins"/>
        </w:rPr>
        <w:t>nerve</w:t>
      </w:r>
      <w:r w:rsidR="00033F7C">
        <w:rPr>
          <w:rFonts w:ascii="Poppins" w:hAnsi="Poppins" w:cs="Poppins"/>
        </w:rPr>
        <w:t xml:space="preserve"> </w:t>
      </w:r>
      <w:r w:rsidR="00270103">
        <w:rPr>
          <w:rFonts w:ascii="Poppins" w:hAnsi="Poppins" w:cs="Poppins"/>
        </w:rPr>
        <w:t>fibres to</w:t>
      </w:r>
      <w:r w:rsidR="004933E5">
        <w:rPr>
          <w:rFonts w:ascii="Poppins" w:hAnsi="Poppins" w:cs="Poppins"/>
        </w:rPr>
        <w:t xml:space="preserve"> reach the base of the penis, and much longer</w:t>
      </w:r>
      <w:r w:rsidR="00787C98">
        <w:rPr>
          <w:rFonts w:ascii="Poppins" w:hAnsi="Poppins" w:cs="Poppins"/>
        </w:rPr>
        <w:t xml:space="preserve"> </w:t>
      </w:r>
      <w:r w:rsidR="003A2D22">
        <w:rPr>
          <w:rFonts w:ascii="Poppins" w:hAnsi="Poppins" w:cs="Poppins"/>
        </w:rPr>
        <w:t>(</w:t>
      </w:r>
      <w:r w:rsidR="00B426D8">
        <w:rPr>
          <w:rFonts w:ascii="Poppins" w:hAnsi="Poppins" w:cs="Poppins"/>
        </w:rPr>
        <w:t>up to</w:t>
      </w:r>
      <w:r w:rsidR="004C13CE">
        <w:rPr>
          <w:rFonts w:ascii="Poppins" w:hAnsi="Poppins" w:cs="Poppins"/>
        </w:rPr>
        <w:t xml:space="preserve"> a</w:t>
      </w:r>
      <w:r w:rsidR="00B426D8">
        <w:rPr>
          <w:rFonts w:ascii="Poppins" w:hAnsi="Poppins" w:cs="Poppins"/>
        </w:rPr>
        <w:t xml:space="preserve"> year</w:t>
      </w:r>
      <w:r w:rsidR="004C13CE">
        <w:rPr>
          <w:rFonts w:ascii="Poppins" w:hAnsi="Poppins" w:cs="Poppins"/>
        </w:rPr>
        <w:t xml:space="preserve"> or longer</w:t>
      </w:r>
      <w:r w:rsidR="00B426D8">
        <w:rPr>
          <w:rFonts w:ascii="Poppins" w:hAnsi="Poppins" w:cs="Poppins"/>
        </w:rPr>
        <w:t>)</w:t>
      </w:r>
      <w:r w:rsidR="000B2C68">
        <w:rPr>
          <w:rFonts w:ascii="Poppins" w:hAnsi="Poppins" w:cs="Poppins"/>
        </w:rPr>
        <w:t xml:space="preserve"> </w:t>
      </w:r>
      <w:r w:rsidR="00932A0B">
        <w:rPr>
          <w:rFonts w:ascii="Poppins" w:hAnsi="Poppins" w:cs="Poppins"/>
        </w:rPr>
        <w:t>for nerves</w:t>
      </w:r>
      <w:r w:rsidR="00900BC0">
        <w:rPr>
          <w:rFonts w:ascii="Poppins" w:hAnsi="Poppins" w:cs="Poppins"/>
        </w:rPr>
        <w:t xml:space="preserve"> and sensation</w:t>
      </w:r>
      <w:r w:rsidR="004933E5">
        <w:rPr>
          <w:rFonts w:ascii="Poppins" w:hAnsi="Poppins" w:cs="Poppins"/>
        </w:rPr>
        <w:t xml:space="preserve"> to reach the tip</w:t>
      </w:r>
      <w:r w:rsidR="00F926D0" w:rsidRPr="00F61CEC">
        <w:rPr>
          <w:rFonts w:ascii="Poppins" w:hAnsi="Poppins" w:cs="Poppins"/>
        </w:rPr>
        <w:t>.</w:t>
      </w:r>
      <w:r w:rsidR="00F76606" w:rsidRPr="00F61CEC">
        <w:rPr>
          <w:rFonts w:ascii="Poppins" w:eastAsia="Times New Roman" w:hAnsi="Poppins" w:cs="Poppins"/>
          <w:lang w:eastAsia="en-NZ"/>
        </w:rPr>
        <w:t xml:space="preserve"> </w:t>
      </w:r>
      <w:r w:rsidR="00F61CEC" w:rsidRPr="00F61CEC">
        <w:rPr>
          <w:rFonts w:ascii="Poppins" w:eastAsia="Times New Roman" w:hAnsi="Poppins" w:cs="Poppins"/>
          <w:lang w:eastAsia="en-NZ"/>
        </w:rPr>
        <w:t xml:space="preserve"> </w:t>
      </w:r>
      <w:r w:rsidR="00F61CEC" w:rsidRPr="00F61CEC">
        <w:rPr>
          <w:rFonts w:ascii="Poppins" w:hAnsi="Poppins" w:cs="Poppins"/>
        </w:rPr>
        <w:t>The rate at which nerves regrow and recover is variable.</w:t>
      </w:r>
      <w:r w:rsidR="00F61CEC">
        <w:rPr>
          <w:rFonts w:ascii="Poppins" w:hAnsi="Poppins" w:cs="Poppins"/>
        </w:rPr>
        <w:t xml:space="preserve"> </w:t>
      </w:r>
      <w:r w:rsidR="00F76606" w:rsidRPr="005E5221">
        <w:rPr>
          <w:rFonts w:ascii="Poppins" w:eastAsia="Times New Roman" w:hAnsi="Poppins" w:cs="Poppins"/>
          <w:lang w:eastAsia="en-NZ"/>
        </w:rPr>
        <w:t xml:space="preserve">You might ultimately have partial sensation, where some parts of </w:t>
      </w:r>
      <w:r w:rsidR="00F76606">
        <w:rPr>
          <w:rFonts w:ascii="Poppins" w:eastAsia="Times New Roman" w:hAnsi="Poppins" w:cs="Poppins"/>
          <w:lang w:eastAsia="en-NZ"/>
        </w:rPr>
        <w:t xml:space="preserve">your penis </w:t>
      </w:r>
      <w:r w:rsidR="00F76606" w:rsidRPr="005E5221">
        <w:rPr>
          <w:rFonts w:ascii="Poppins" w:eastAsia="Times New Roman" w:hAnsi="Poppins" w:cs="Poppins"/>
          <w:lang w:eastAsia="en-NZ"/>
        </w:rPr>
        <w:t xml:space="preserve">have more feeling, and some have less. </w:t>
      </w:r>
      <w:r w:rsidR="00251C41" w:rsidRPr="006B74EB">
        <w:rPr>
          <w:rFonts w:ascii="Poppins" w:hAnsi="Poppins" w:cs="Poppins"/>
        </w:rPr>
        <w:t xml:space="preserve">Sensation recovery varies by patient. </w:t>
      </w:r>
    </w:p>
    <w:p w14:paraId="3E2454E6" w14:textId="77777777" w:rsidR="009F3719" w:rsidRDefault="00251C41" w:rsidP="00746178">
      <w:pPr>
        <w:rPr>
          <w:rFonts w:ascii="Poppins" w:hAnsi="Poppins" w:cs="Poppins"/>
        </w:rPr>
      </w:pPr>
      <w:r w:rsidRPr="0066319C">
        <w:rPr>
          <w:rFonts w:ascii="Poppins" w:hAnsi="Poppins" w:cs="Poppins"/>
        </w:rPr>
        <w:lastRenderedPageBreak/>
        <w:t xml:space="preserve"> </w:t>
      </w:r>
    </w:p>
    <w:p w14:paraId="11B98F50" w14:textId="0736032C" w:rsidR="00251C41" w:rsidRPr="006B74EB" w:rsidRDefault="00251C41" w:rsidP="00746178">
      <w:pPr>
        <w:rPr>
          <w:rFonts w:ascii="Poppins" w:hAnsi="Poppins" w:cs="Poppins"/>
        </w:rPr>
      </w:pPr>
      <w:r w:rsidRPr="0066319C">
        <w:rPr>
          <w:rFonts w:ascii="Poppins" w:hAnsi="Poppins" w:cs="Poppins"/>
        </w:rPr>
        <w:t>Return of nerve sensation is not guaranteed.</w:t>
      </w:r>
    </w:p>
    <w:p w14:paraId="537DEEE9" w14:textId="2E66E483" w:rsidR="00263A02" w:rsidRPr="008B2E47" w:rsidRDefault="00263A02" w:rsidP="008163EF">
      <w:pPr>
        <w:spacing w:after="0"/>
        <w:rPr>
          <w:rFonts w:ascii="Poppins" w:hAnsi="Poppins" w:cs="Poppins"/>
          <w:b/>
          <w:bCs/>
          <w:sz w:val="24"/>
          <w:szCs w:val="24"/>
        </w:rPr>
      </w:pPr>
      <w:r w:rsidRPr="008B2E47">
        <w:rPr>
          <w:rFonts w:ascii="Poppins" w:hAnsi="Poppins" w:cs="Poppins"/>
          <w:b/>
          <w:bCs/>
          <w:sz w:val="24"/>
          <w:szCs w:val="24"/>
        </w:rPr>
        <w:t>How do I know if the nerve is recovering?</w:t>
      </w:r>
    </w:p>
    <w:p w14:paraId="75274B22" w14:textId="77777777" w:rsidR="007E666A" w:rsidRDefault="00224D58" w:rsidP="00D82EA3">
      <w:pPr>
        <w:spacing w:after="0"/>
        <w:rPr>
          <w:rFonts w:ascii="Poppins" w:hAnsi="Poppins" w:cs="Poppins"/>
        </w:rPr>
      </w:pPr>
      <w:r w:rsidRPr="00224D58">
        <w:rPr>
          <w:rFonts w:ascii="Poppins" w:hAnsi="Poppins" w:cs="Poppins"/>
        </w:rPr>
        <w:t>As your nerve recovers</w:t>
      </w:r>
      <w:r w:rsidR="00241EA9">
        <w:rPr>
          <w:rFonts w:ascii="Poppins" w:hAnsi="Poppins" w:cs="Poppins"/>
        </w:rPr>
        <w:t xml:space="preserve"> and strengthens connections</w:t>
      </w:r>
      <w:r w:rsidRPr="00224D58">
        <w:rPr>
          <w:rFonts w:ascii="Poppins" w:hAnsi="Poppins" w:cs="Poppins"/>
        </w:rPr>
        <w:t xml:space="preserve">, the area the nerve supplies may feel quite unpleasant and tingly. </w:t>
      </w:r>
      <w:r w:rsidR="007E5BC7">
        <w:rPr>
          <w:rFonts w:ascii="Poppins" w:hAnsi="Poppins" w:cs="Poppins"/>
        </w:rPr>
        <w:t xml:space="preserve">You </w:t>
      </w:r>
      <w:r w:rsidR="007E5BC7" w:rsidRPr="00FD6747">
        <w:rPr>
          <w:rFonts w:ascii="Poppins" w:hAnsi="Poppins" w:cs="Poppins"/>
        </w:rPr>
        <w:t xml:space="preserve">might experience shooting pain, tingling or </w:t>
      </w:r>
      <w:r w:rsidR="0073238B" w:rsidRPr="00224D58">
        <w:rPr>
          <w:rFonts w:ascii="Poppins" w:hAnsi="Poppins" w:cs="Poppins"/>
        </w:rPr>
        <w:t xml:space="preserve">an electric shock sensation at the level of the growing nerve fibres; the location of this sensation </w:t>
      </w:r>
      <w:r w:rsidR="0073238B">
        <w:rPr>
          <w:rFonts w:ascii="Poppins" w:hAnsi="Poppins" w:cs="Poppins"/>
        </w:rPr>
        <w:t xml:space="preserve">often </w:t>
      </w:r>
      <w:r w:rsidR="0073238B" w:rsidRPr="00224D58">
        <w:rPr>
          <w:rFonts w:ascii="Poppins" w:hAnsi="Poppins" w:cs="Poppins"/>
        </w:rPr>
        <w:t>move</w:t>
      </w:r>
      <w:r w:rsidR="0073238B">
        <w:rPr>
          <w:rFonts w:ascii="Poppins" w:hAnsi="Poppins" w:cs="Poppins"/>
        </w:rPr>
        <w:t>s</w:t>
      </w:r>
      <w:r w:rsidR="0073238B" w:rsidRPr="00224D58">
        <w:rPr>
          <w:rFonts w:ascii="Poppins" w:hAnsi="Poppins" w:cs="Poppins"/>
        </w:rPr>
        <w:t xml:space="preserve"> as the nerve heals and grows. </w:t>
      </w:r>
    </w:p>
    <w:p w14:paraId="4BED1259" w14:textId="482CAE4B" w:rsidR="00D82EA3" w:rsidRDefault="0073238B" w:rsidP="00D82EA3">
      <w:pPr>
        <w:spacing w:after="0"/>
        <w:rPr>
          <w:rFonts w:ascii="Poppins" w:hAnsi="Poppins" w:cs="Poppins"/>
        </w:rPr>
      </w:pPr>
      <w:r>
        <w:rPr>
          <w:rFonts w:ascii="Poppins" w:hAnsi="Poppins" w:cs="Poppins"/>
        </w:rPr>
        <w:t xml:space="preserve"> </w:t>
      </w:r>
    </w:p>
    <w:p w14:paraId="0DDEAFC8" w14:textId="5A5497E5" w:rsidR="003B351F" w:rsidRDefault="00D82EA3" w:rsidP="00746178">
      <w:pPr>
        <w:rPr>
          <w:rFonts w:ascii="Poppins" w:hAnsi="Poppins" w:cs="Poppins"/>
        </w:rPr>
      </w:pPr>
      <w:r>
        <w:rPr>
          <w:rFonts w:ascii="Poppins" w:hAnsi="Poppins" w:cs="Poppins"/>
        </w:rPr>
        <w:t xml:space="preserve">Sometimes there is an internal burning or itchy feeling as your body is working to “rewire” or create new nerve pathways and as the internal cells create new blood supplies to survive. </w:t>
      </w:r>
      <w:r w:rsidRPr="00224D58">
        <w:rPr>
          <w:rFonts w:ascii="Poppins" w:hAnsi="Poppins" w:cs="Poppins"/>
        </w:rPr>
        <w:t xml:space="preserve">Over time, </w:t>
      </w:r>
      <w:r>
        <w:rPr>
          <w:rFonts w:ascii="Poppins" w:hAnsi="Poppins" w:cs="Poppins"/>
        </w:rPr>
        <w:t xml:space="preserve">generally 3 – 4 </w:t>
      </w:r>
      <w:r w:rsidR="00200BE3">
        <w:rPr>
          <w:rFonts w:ascii="Poppins" w:hAnsi="Poppins" w:cs="Poppins"/>
        </w:rPr>
        <w:t>months,</w:t>
      </w:r>
      <w:r>
        <w:rPr>
          <w:rFonts w:ascii="Poppins" w:hAnsi="Poppins" w:cs="Poppins"/>
        </w:rPr>
        <w:t xml:space="preserve"> </w:t>
      </w:r>
      <w:r w:rsidRPr="00224D58">
        <w:rPr>
          <w:rFonts w:ascii="Poppins" w:hAnsi="Poppins" w:cs="Poppins"/>
        </w:rPr>
        <w:t xml:space="preserve">these feelings </w:t>
      </w:r>
      <w:r>
        <w:rPr>
          <w:rFonts w:ascii="Poppins" w:hAnsi="Poppins" w:cs="Poppins"/>
        </w:rPr>
        <w:t xml:space="preserve">begin to </w:t>
      </w:r>
      <w:r w:rsidR="00200BE3" w:rsidRPr="00224D58">
        <w:rPr>
          <w:rFonts w:ascii="Poppins" w:hAnsi="Poppins" w:cs="Poppins"/>
        </w:rPr>
        <w:t>subside.</w:t>
      </w:r>
      <w:r>
        <w:rPr>
          <w:rFonts w:ascii="Poppins" w:hAnsi="Poppins" w:cs="Poppins"/>
        </w:rPr>
        <w:t xml:space="preserve"> </w:t>
      </w:r>
    </w:p>
    <w:p w14:paraId="13DC8FFE" w14:textId="4FF1609B" w:rsidR="007E666A" w:rsidRPr="00E07265" w:rsidRDefault="0086552C" w:rsidP="00746178">
      <w:pPr>
        <w:rPr>
          <w:rFonts w:ascii="Poppins" w:hAnsi="Poppins" w:cs="Poppins"/>
        </w:rPr>
      </w:pPr>
      <w:r w:rsidRPr="00E07265">
        <w:rPr>
          <w:rFonts w:ascii="Poppins" w:hAnsi="Poppins" w:cs="Poppins"/>
        </w:rPr>
        <w:t xml:space="preserve">It is important to remember </w:t>
      </w:r>
      <w:r w:rsidR="000255F8" w:rsidRPr="00E07265">
        <w:rPr>
          <w:rFonts w:ascii="Poppins" w:hAnsi="Poppins" w:cs="Poppins"/>
        </w:rPr>
        <w:t>w</w:t>
      </w:r>
      <w:r w:rsidR="00C022AE" w:rsidRPr="00E07265">
        <w:rPr>
          <w:rFonts w:ascii="Poppins" w:hAnsi="Poppins" w:cs="Poppins"/>
        </w:rPr>
        <w:t xml:space="preserve">ith nerve grafting, </w:t>
      </w:r>
      <w:r w:rsidR="00E07265" w:rsidRPr="00E07265">
        <w:rPr>
          <w:rFonts w:ascii="Poppins" w:hAnsi="Poppins" w:cs="Poppins"/>
        </w:rPr>
        <w:t xml:space="preserve">that </w:t>
      </w:r>
      <w:r w:rsidR="00C9787F" w:rsidRPr="00E07265">
        <w:rPr>
          <w:rFonts w:ascii="Poppins" w:hAnsi="Poppins" w:cs="Poppins"/>
        </w:rPr>
        <w:t xml:space="preserve">your surgeon </w:t>
      </w:r>
      <w:r w:rsidR="00C022AE" w:rsidRPr="00E07265">
        <w:rPr>
          <w:rFonts w:ascii="Poppins" w:hAnsi="Poppins" w:cs="Poppins"/>
        </w:rPr>
        <w:t>take</w:t>
      </w:r>
      <w:r w:rsidR="00C9787F" w:rsidRPr="00E07265">
        <w:rPr>
          <w:rFonts w:ascii="Poppins" w:hAnsi="Poppins" w:cs="Poppins"/>
        </w:rPr>
        <w:t>s</w:t>
      </w:r>
      <w:r w:rsidR="00C022AE" w:rsidRPr="00E07265">
        <w:rPr>
          <w:rFonts w:ascii="Poppins" w:hAnsi="Poppins" w:cs="Poppins"/>
        </w:rPr>
        <w:t xml:space="preserve"> a length of nerve from somewhere else in your body</w:t>
      </w:r>
      <w:r w:rsidR="005A7022">
        <w:rPr>
          <w:rFonts w:ascii="Poppins" w:hAnsi="Poppins" w:cs="Poppins"/>
        </w:rPr>
        <w:t>, transfers it</w:t>
      </w:r>
      <w:r w:rsidR="00C022AE" w:rsidRPr="00E07265">
        <w:rPr>
          <w:rFonts w:ascii="Poppins" w:hAnsi="Poppins" w:cs="Poppins"/>
        </w:rPr>
        <w:t xml:space="preserve"> and place</w:t>
      </w:r>
      <w:r w:rsidR="00C9787F" w:rsidRPr="00E07265">
        <w:rPr>
          <w:rFonts w:ascii="Poppins" w:hAnsi="Poppins" w:cs="Poppins"/>
        </w:rPr>
        <w:t>s</w:t>
      </w:r>
      <w:r w:rsidR="00C022AE" w:rsidRPr="00E07265">
        <w:rPr>
          <w:rFonts w:ascii="Poppins" w:hAnsi="Poppins" w:cs="Poppins"/>
        </w:rPr>
        <w:t xml:space="preserve"> it as a graft. </w:t>
      </w:r>
      <w:r w:rsidR="000255F8" w:rsidRPr="00E07265">
        <w:rPr>
          <w:rFonts w:ascii="Poppins" w:hAnsi="Poppins" w:cs="Poppins"/>
        </w:rPr>
        <w:t xml:space="preserve"> The </w:t>
      </w:r>
      <w:r w:rsidR="001B41BD" w:rsidRPr="00E07265">
        <w:rPr>
          <w:rFonts w:ascii="Poppins" w:hAnsi="Poppins" w:cs="Poppins"/>
        </w:rPr>
        <w:t>surgeon performs</w:t>
      </w:r>
      <w:r w:rsidR="00C022AE" w:rsidRPr="00E07265">
        <w:rPr>
          <w:rFonts w:ascii="Poppins" w:hAnsi="Poppins" w:cs="Poppins"/>
        </w:rPr>
        <w:t xml:space="preserve"> this repair using a microscope. You will have a scar from the surgery and often a numb patch in the area the nerve graft</w:t>
      </w:r>
      <w:r w:rsidR="000255F8" w:rsidRPr="00E07265">
        <w:rPr>
          <w:rFonts w:ascii="Poppins" w:hAnsi="Poppins" w:cs="Poppins"/>
        </w:rPr>
        <w:t xml:space="preserve"> was </w:t>
      </w:r>
      <w:r w:rsidR="001B41BD" w:rsidRPr="00E07265">
        <w:rPr>
          <w:rFonts w:ascii="Poppins" w:hAnsi="Poppins" w:cs="Poppins"/>
        </w:rPr>
        <w:t>taken from</w:t>
      </w:r>
      <w:r w:rsidR="00C022AE" w:rsidRPr="00E07265">
        <w:rPr>
          <w:rFonts w:ascii="Poppins" w:hAnsi="Poppins" w:cs="Poppins"/>
        </w:rPr>
        <w:t>.</w:t>
      </w:r>
    </w:p>
    <w:p w14:paraId="2061D201" w14:textId="77777777" w:rsidR="00746178" w:rsidRDefault="00746178" w:rsidP="00746178">
      <w:pPr>
        <w:rPr>
          <w:rFonts w:ascii="Poppins" w:hAnsi="Poppins" w:cs="Poppins"/>
          <w:b/>
          <w:bCs/>
          <w:sz w:val="28"/>
          <w:szCs w:val="28"/>
        </w:rPr>
      </w:pPr>
      <w:r w:rsidRPr="008163EF">
        <w:rPr>
          <w:rFonts w:ascii="Poppins" w:hAnsi="Poppins" w:cs="Poppins"/>
          <w:b/>
          <w:bCs/>
          <w:sz w:val="28"/>
          <w:szCs w:val="28"/>
        </w:rPr>
        <w:t xml:space="preserve">Before surgery </w:t>
      </w:r>
    </w:p>
    <w:p w14:paraId="5DEDFA89" w14:textId="07328430" w:rsidR="00C33CA7" w:rsidRPr="00C33CA7" w:rsidRDefault="00C33CA7" w:rsidP="00746178">
      <w:pPr>
        <w:rPr>
          <w:rFonts w:ascii="Poppins" w:hAnsi="Poppins" w:cs="Poppins"/>
          <w:b/>
          <w:bCs/>
        </w:rPr>
      </w:pPr>
      <w:r w:rsidRPr="00386E35">
        <w:rPr>
          <w:rFonts w:ascii="Poppins" w:hAnsi="Poppins" w:cs="Poppins"/>
          <w:b/>
          <w:bCs/>
        </w:rPr>
        <w:t xml:space="preserve">When performing visualization exercises, patients are asked to focus on what their phalloplasty will look like, not a cis penis. </w:t>
      </w:r>
    </w:p>
    <w:p w14:paraId="63C23957" w14:textId="77777777" w:rsidR="00746178" w:rsidRPr="00E71B5B" w:rsidRDefault="00746178" w:rsidP="00746178">
      <w:pPr>
        <w:rPr>
          <w:rFonts w:ascii="Poppins" w:hAnsi="Poppins" w:cs="Poppins"/>
        </w:rPr>
      </w:pPr>
      <w:r w:rsidRPr="00E71B5B">
        <w:rPr>
          <w:rFonts w:ascii="Poppins" w:hAnsi="Poppins" w:cs="Poppins"/>
          <w:b/>
          <w:bCs/>
        </w:rPr>
        <w:t>Focus on your health</w:t>
      </w:r>
      <w:r w:rsidRPr="00E71B5B">
        <w:rPr>
          <w:rFonts w:ascii="Poppins" w:hAnsi="Poppins" w:cs="Poppins"/>
        </w:rPr>
        <w:t xml:space="preserve"> by exercising, eating nutritious food and not smoking. </w:t>
      </w:r>
    </w:p>
    <w:p w14:paraId="2D1EBBAA" w14:textId="1FF44026" w:rsidR="00746178" w:rsidRPr="00E71B5B" w:rsidRDefault="00746178" w:rsidP="00746178">
      <w:pPr>
        <w:spacing w:after="0"/>
        <w:rPr>
          <w:rFonts w:ascii="Poppins" w:hAnsi="Poppins" w:cs="Poppins"/>
        </w:rPr>
      </w:pPr>
      <w:r w:rsidRPr="00E71B5B">
        <w:rPr>
          <w:rFonts w:ascii="Poppins" w:hAnsi="Poppins" w:cs="Poppins"/>
        </w:rPr>
        <w:t>• Exercise makes every cell in your body healthier and helps your nerves regenerate after surgery. Before surgery, try to do 20–30 minutes of aerobic exercise five times a week. After surgery, you can return to aerobic exercise after you are cleared by your surgeon. (usually</w:t>
      </w:r>
      <w:r w:rsidR="00BC1E98" w:rsidRPr="00E71B5B">
        <w:rPr>
          <w:rFonts w:ascii="Poppins" w:hAnsi="Poppins" w:cs="Poppins"/>
        </w:rPr>
        <w:t xml:space="preserve"> </w:t>
      </w:r>
      <w:r w:rsidRPr="00E71B5B">
        <w:rPr>
          <w:rFonts w:ascii="Poppins" w:hAnsi="Poppins" w:cs="Poppins"/>
        </w:rPr>
        <w:t>1</w:t>
      </w:r>
      <w:r w:rsidR="003911E3">
        <w:rPr>
          <w:rFonts w:ascii="Poppins" w:hAnsi="Poppins" w:cs="Poppins"/>
        </w:rPr>
        <w:t>6</w:t>
      </w:r>
      <w:r w:rsidRPr="00E71B5B">
        <w:rPr>
          <w:rFonts w:ascii="Poppins" w:hAnsi="Poppins" w:cs="Poppins"/>
        </w:rPr>
        <w:t xml:space="preserve"> weeks </w:t>
      </w:r>
      <w:r w:rsidR="00BC1E98" w:rsidRPr="00E71B5B">
        <w:rPr>
          <w:rFonts w:ascii="Poppins" w:hAnsi="Poppins" w:cs="Poppins"/>
        </w:rPr>
        <w:t>after surgery)</w:t>
      </w:r>
      <w:r w:rsidRPr="00E71B5B">
        <w:rPr>
          <w:rFonts w:ascii="Poppins" w:hAnsi="Poppins" w:cs="Poppins"/>
        </w:rPr>
        <w:t xml:space="preserve"> </w:t>
      </w:r>
    </w:p>
    <w:p w14:paraId="0F12224E" w14:textId="39D92285" w:rsidR="00746178" w:rsidRPr="00E71B5B" w:rsidRDefault="00746178" w:rsidP="00746178">
      <w:pPr>
        <w:rPr>
          <w:rFonts w:ascii="Poppins" w:hAnsi="Poppins" w:cs="Poppins"/>
        </w:rPr>
      </w:pPr>
      <w:r w:rsidRPr="00E71B5B">
        <w:rPr>
          <w:rFonts w:ascii="Poppins" w:hAnsi="Poppins" w:cs="Poppins"/>
        </w:rPr>
        <w:t xml:space="preserve"> • If you need more information and support for healthy </w:t>
      </w:r>
      <w:r w:rsidR="00DA2CFF" w:rsidRPr="00E71B5B">
        <w:rPr>
          <w:rFonts w:ascii="Poppins" w:hAnsi="Poppins" w:cs="Poppins"/>
        </w:rPr>
        <w:t>eating, exercise</w:t>
      </w:r>
      <w:r w:rsidRPr="00E71B5B">
        <w:rPr>
          <w:rFonts w:ascii="Poppins" w:hAnsi="Poppins" w:cs="Poppins"/>
        </w:rPr>
        <w:t xml:space="preserve"> </w:t>
      </w:r>
      <w:r w:rsidR="009701B1" w:rsidRPr="00E71B5B">
        <w:rPr>
          <w:rFonts w:ascii="Poppins" w:hAnsi="Poppins" w:cs="Poppins"/>
        </w:rPr>
        <w:t>or other healthy lifestyle choices</w:t>
      </w:r>
      <w:r w:rsidR="00CC565C" w:rsidRPr="00E71B5B">
        <w:rPr>
          <w:rFonts w:ascii="Poppins" w:hAnsi="Poppins" w:cs="Poppins"/>
        </w:rPr>
        <w:t xml:space="preserve">, </w:t>
      </w:r>
      <w:r w:rsidRPr="00E71B5B">
        <w:rPr>
          <w:rFonts w:ascii="Poppins" w:hAnsi="Poppins" w:cs="Poppins"/>
        </w:rPr>
        <w:t>please speak to your GP.</w:t>
      </w:r>
    </w:p>
    <w:p w14:paraId="45BAD0FE" w14:textId="77777777" w:rsidR="00746178" w:rsidRPr="00E71B5B" w:rsidRDefault="00746178" w:rsidP="006C0A91">
      <w:pPr>
        <w:spacing w:after="0"/>
        <w:rPr>
          <w:rFonts w:ascii="Poppins" w:hAnsi="Poppins" w:cs="Poppins"/>
        </w:rPr>
      </w:pPr>
      <w:r w:rsidRPr="00E71B5B">
        <w:rPr>
          <w:rFonts w:ascii="Poppins" w:hAnsi="Poppins" w:cs="Poppins"/>
          <w:b/>
          <w:bCs/>
        </w:rPr>
        <w:t xml:space="preserve"> Visualization:</w:t>
      </w:r>
      <w:r w:rsidRPr="00E71B5B">
        <w:rPr>
          <w:rFonts w:ascii="Poppins" w:hAnsi="Poppins" w:cs="Poppins"/>
        </w:rPr>
        <w:t xml:space="preserve"> Imagine what your penis will look and feel like. This visualization can help prepare your brain and nervous system for nerve recovery and integrate it into your brain’s image of your body. </w:t>
      </w:r>
    </w:p>
    <w:p w14:paraId="2AF08521" w14:textId="77777777" w:rsidR="00746178" w:rsidRPr="00E71B5B" w:rsidRDefault="00746178" w:rsidP="00746178">
      <w:pPr>
        <w:spacing w:after="0"/>
        <w:rPr>
          <w:rFonts w:ascii="Poppins" w:hAnsi="Poppins" w:cs="Poppins"/>
        </w:rPr>
      </w:pPr>
      <w:r w:rsidRPr="00E71B5B">
        <w:rPr>
          <w:rFonts w:ascii="Poppins" w:hAnsi="Poppins" w:cs="Poppins"/>
        </w:rPr>
        <w:t>• For a few minutes three times a day, think about what your penis will look like. You can use photos with a packing device in place if you find this helpful.</w:t>
      </w:r>
    </w:p>
    <w:p w14:paraId="68300932" w14:textId="77777777" w:rsidR="00746178" w:rsidRPr="00E71B5B" w:rsidRDefault="00746178" w:rsidP="00746178">
      <w:pPr>
        <w:spacing w:after="0"/>
        <w:rPr>
          <w:rFonts w:ascii="Poppins" w:hAnsi="Poppins" w:cs="Poppins"/>
        </w:rPr>
      </w:pPr>
      <w:r w:rsidRPr="00E71B5B">
        <w:rPr>
          <w:rFonts w:ascii="Poppins" w:hAnsi="Poppins" w:cs="Poppins"/>
        </w:rPr>
        <w:t xml:space="preserve"> • It will help if there are no distractions so you can focus only on this activity.</w:t>
      </w:r>
    </w:p>
    <w:p w14:paraId="3C6ED4EE" w14:textId="77777777" w:rsidR="00E72928" w:rsidRDefault="00746178" w:rsidP="00746178">
      <w:pPr>
        <w:spacing w:after="0"/>
        <w:rPr>
          <w:rFonts w:ascii="Poppins" w:hAnsi="Poppins" w:cs="Poppins"/>
        </w:rPr>
      </w:pPr>
      <w:r w:rsidRPr="00E71B5B">
        <w:rPr>
          <w:rFonts w:ascii="Poppins" w:hAnsi="Poppins" w:cs="Poppins"/>
        </w:rPr>
        <w:t xml:space="preserve"> • Although you may have done visualization work in the past, it is important to picture what your penis will look like after phalloplasty. </w:t>
      </w:r>
    </w:p>
    <w:p w14:paraId="43E10FFE" w14:textId="77777777" w:rsidR="007537E2" w:rsidRDefault="007537E2" w:rsidP="00746178">
      <w:pPr>
        <w:spacing w:after="0"/>
        <w:rPr>
          <w:rFonts w:ascii="Poppins" w:hAnsi="Poppins" w:cs="Poppins"/>
        </w:rPr>
      </w:pPr>
    </w:p>
    <w:p w14:paraId="49581B50" w14:textId="77777777" w:rsidR="009F3719" w:rsidRDefault="009F3719" w:rsidP="007D7E07">
      <w:pPr>
        <w:spacing w:after="0"/>
        <w:rPr>
          <w:rFonts w:ascii="Poppins" w:hAnsi="Poppins" w:cs="Poppins"/>
          <w:b/>
          <w:bCs/>
          <w:u w:val="single"/>
        </w:rPr>
      </w:pPr>
    </w:p>
    <w:p w14:paraId="311C674F" w14:textId="77777777" w:rsidR="007537E2" w:rsidRDefault="007537E2" w:rsidP="007D7E07">
      <w:pPr>
        <w:spacing w:after="0"/>
        <w:rPr>
          <w:rFonts w:ascii="Poppins" w:hAnsi="Poppins" w:cs="Poppins"/>
          <w:b/>
          <w:bCs/>
          <w:u w:val="single"/>
        </w:rPr>
      </w:pPr>
    </w:p>
    <w:p w14:paraId="25D743A0" w14:textId="2C2F6402" w:rsidR="006C0A91" w:rsidRPr="006C0A91" w:rsidRDefault="00746178" w:rsidP="007D7E07">
      <w:pPr>
        <w:spacing w:after="0"/>
        <w:rPr>
          <w:rFonts w:ascii="Poppins" w:hAnsi="Poppins" w:cs="Poppins"/>
          <w:b/>
          <w:bCs/>
          <w:u w:val="single"/>
        </w:rPr>
      </w:pPr>
      <w:r w:rsidRPr="006C0A91">
        <w:rPr>
          <w:rFonts w:ascii="Poppins" w:hAnsi="Poppins" w:cs="Poppins"/>
          <w:b/>
          <w:bCs/>
          <w:u w:val="single"/>
        </w:rPr>
        <w:t>Try to not picture a cis penis.</w:t>
      </w:r>
    </w:p>
    <w:p w14:paraId="72FF53F8" w14:textId="0FBBF460" w:rsidR="00746178" w:rsidRPr="00E71B5B" w:rsidRDefault="00746178" w:rsidP="00746178">
      <w:pPr>
        <w:spacing w:after="0"/>
        <w:rPr>
          <w:rFonts w:ascii="Poppins" w:hAnsi="Poppins" w:cs="Poppins"/>
        </w:rPr>
      </w:pPr>
      <w:r w:rsidRPr="00E71B5B">
        <w:rPr>
          <w:rFonts w:ascii="Poppins" w:hAnsi="Poppins" w:cs="Poppins"/>
        </w:rPr>
        <w:t>• Begin by imagining simple things, such as what your penis will look like in pants, in underwear, and without clothing.</w:t>
      </w:r>
    </w:p>
    <w:p w14:paraId="4845569E" w14:textId="77777777" w:rsidR="00746178" w:rsidRPr="00E71B5B" w:rsidRDefault="00746178" w:rsidP="00746178">
      <w:pPr>
        <w:spacing w:after="0"/>
        <w:rPr>
          <w:rFonts w:ascii="Poppins" w:hAnsi="Poppins" w:cs="Poppins"/>
        </w:rPr>
      </w:pPr>
      <w:r w:rsidRPr="00E71B5B">
        <w:rPr>
          <w:rFonts w:ascii="Poppins" w:hAnsi="Poppins" w:cs="Poppins"/>
        </w:rPr>
        <w:t xml:space="preserve"> • Visualize standing and holding your penis in a urinating position, if you are pursuing urethral lengthening. </w:t>
      </w:r>
    </w:p>
    <w:p w14:paraId="2CD3A3AE" w14:textId="77777777" w:rsidR="00F80B25" w:rsidRDefault="00746178" w:rsidP="00746178">
      <w:pPr>
        <w:rPr>
          <w:rFonts w:ascii="Poppins" w:hAnsi="Poppins" w:cs="Poppins"/>
        </w:rPr>
      </w:pPr>
      <w:r w:rsidRPr="00E71B5B">
        <w:rPr>
          <w:rFonts w:ascii="Poppins" w:hAnsi="Poppins" w:cs="Poppins"/>
        </w:rPr>
        <w:t xml:space="preserve">• Visualize holding your penis while lying down. </w:t>
      </w:r>
    </w:p>
    <w:p w14:paraId="4E3B22A0" w14:textId="0B0960C0" w:rsidR="00F80B25" w:rsidRPr="008D378B" w:rsidRDefault="00F80B25" w:rsidP="00F80B25">
      <w:pPr>
        <w:shd w:val="clear" w:color="auto" w:fill="FFFFFF"/>
        <w:spacing w:after="300" w:line="240" w:lineRule="auto"/>
        <w:textAlignment w:val="baseline"/>
        <w:rPr>
          <w:rFonts w:ascii="Poppins" w:eastAsia="Times New Roman" w:hAnsi="Poppins" w:cs="Poppins"/>
          <w:lang w:eastAsia="en-NZ"/>
        </w:rPr>
      </w:pPr>
      <w:r w:rsidRPr="005E5221">
        <w:rPr>
          <w:rFonts w:ascii="Poppins" w:eastAsia="Times New Roman" w:hAnsi="Poppins" w:cs="Poppins"/>
          <w:b/>
          <w:bCs/>
          <w:lang w:eastAsia="en-NZ"/>
        </w:rPr>
        <w:t>Please note:</w:t>
      </w:r>
      <w:r w:rsidRPr="005E5221">
        <w:rPr>
          <w:rFonts w:ascii="Poppins" w:eastAsia="Times New Roman" w:hAnsi="Poppins" w:cs="Poppins"/>
          <w:lang w:eastAsia="en-NZ"/>
        </w:rPr>
        <w:t xml:space="preserve"> Nerve regeneration is significantly influenced by your age and lifestyle habits, such as smoking. The younger and healthier you are, the better the chances for nerve regeneration are. </w:t>
      </w:r>
      <w:r w:rsidR="003B3348">
        <w:rPr>
          <w:rFonts w:ascii="Poppins" w:eastAsia="Times New Roman" w:hAnsi="Poppins" w:cs="Poppins"/>
          <w:lang w:eastAsia="en-NZ"/>
        </w:rPr>
        <w:t xml:space="preserve">Emotional wellbeing and stress management also plays a crucial part in healing. </w:t>
      </w:r>
      <w:r w:rsidRPr="005E5221">
        <w:rPr>
          <w:rFonts w:ascii="Poppins" w:eastAsia="Times New Roman" w:hAnsi="Poppins" w:cs="Poppins"/>
          <w:lang w:eastAsia="en-NZ"/>
        </w:rPr>
        <w:t xml:space="preserve">In the case where the nerves do not develop, the </w:t>
      </w:r>
      <w:r w:rsidR="00503C67">
        <w:rPr>
          <w:rFonts w:ascii="Poppins" w:eastAsia="Times New Roman" w:hAnsi="Poppins" w:cs="Poppins"/>
          <w:lang w:eastAsia="en-NZ"/>
        </w:rPr>
        <w:t>natal erogenous tissue</w:t>
      </w:r>
      <w:r w:rsidRPr="005E5221">
        <w:rPr>
          <w:rFonts w:ascii="Poppins" w:eastAsia="Times New Roman" w:hAnsi="Poppins" w:cs="Poppins"/>
          <w:lang w:eastAsia="en-NZ"/>
        </w:rPr>
        <w:t xml:space="preserve"> can still be stimulated in its new location at the base of the p</w:t>
      </w:r>
      <w:r>
        <w:rPr>
          <w:rFonts w:ascii="Poppins" w:eastAsia="Times New Roman" w:hAnsi="Poppins" w:cs="Poppins"/>
          <w:lang w:eastAsia="en-NZ"/>
        </w:rPr>
        <w:t>enis</w:t>
      </w:r>
      <w:r w:rsidRPr="005E5221">
        <w:rPr>
          <w:rFonts w:ascii="Poppins" w:eastAsia="Times New Roman" w:hAnsi="Poppins" w:cs="Poppins"/>
          <w:lang w:eastAsia="en-NZ"/>
        </w:rPr>
        <w:t xml:space="preserve">. Your ability to achieve orgasm after phalloplasty remains essentially </w:t>
      </w:r>
      <w:r w:rsidR="00470B49">
        <w:rPr>
          <w:rFonts w:ascii="Poppins" w:eastAsia="Times New Roman" w:hAnsi="Poppins" w:cs="Poppins"/>
          <w:lang w:eastAsia="en-NZ"/>
        </w:rPr>
        <w:t xml:space="preserve">very similar </w:t>
      </w:r>
      <w:r w:rsidRPr="005E5221">
        <w:rPr>
          <w:rFonts w:ascii="Poppins" w:eastAsia="Times New Roman" w:hAnsi="Poppins" w:cs="Poppins"/>
          <w:lang w:eastAsia="en-NZ"/>
        </w:rPr>
        <w:t>as before surgery.</w:t>
      </w:r>
      <w:r w:rsidR="00081DC4" w:rsidRPr="00081DC4">
        <w:rPr>
          <w:rFonts w:ascii="Poppins" w:eastAsia="Times New Roman" w:hAnsi="Poppins" w:cs="Poppins"/>
          <w:lang w:eastAsia="en-NZ"/>
        </w:rPr>
        <w:t xml:space="preserve"> </w:t>
      </w:r>
      <w:r w:rsidR="00081DC4" w:rsidRPr="00E471CF">
        <w:rPr>
          <w:rFonts w:ascii="Poppins" w:eastAsia="Times New Roman" w:hAnsi="Poppins" w:cs="Poppins"/>
          <w:lang w:eastAsia="en-NZ"/>
        </w:rPr>
        <w:t>Orgasm after surgery is almost always possible, but it may take longer or feel different.</w:t>
      </w:r>
    </w:p>
    <w:p w14:paraId="7A879B85" w14:textId="173379C8" w:rsidR="00746178" w:rsidRPr="008163EF" w:rsidRDefault="00746178" w:rsidP="00746178">
      <w:pPr>
        <w:rPr>
          <w:rFonts w:ascii="Poppins" w:hAnsi="Poppins" w:cs="Poppins"/>
          <w:b/>
          <w:bCs/>
          <w:color w:val="0C818F" w:themeColor="accent3"/>
          <w:sz w:val="28"/>
          <w:szCs w:val="28"/>
        </w:rPr>
      </w:pPr>
      <w:r w:rsidRPr="008163EF">
        <w:rPr>
          <w:rFonts w:ascii="Poppins" w:hAnsi="Poppins" w:cs="Poppins"/>
          <w:b/>
          <w:bCs/>
          <w:color w:val="0C818F" w:themeColor="accent3"/>
          <w:sz w:val="28"/>
          <w:szCs w:val="28"/>
        </w:rPr>
        <w:t>After surgery: Stage 1</w:t>
      </w:r>
    </w:p>
    <w:p w14:paraId="3F664443" w14:textId="77777777" w:rsidR="00746178" w:rsidRPr="00E71B5B" w:rsidRDefault="00746178" w:rsidP="001C3EEF">
      <w:pPr>
        <w:spacing w:after="0"/>
        <w:rPr>
          <w:rFonts w:ascii="Poppins" w:hAnsi="Poppins" w:cs="Poppins"/>
          <w:b/>
          <w:bCs/>
        </w:rPr>
      </w:pPr>
      <w:r w:rsidRPr="00E71B5B">
        <w:rPr>
          <w:rFonts w:ascii="Poppins" w:hAnsi="Poppins" w:cs="Poppins"/>
          <w:b/>
          <w:bCs/>
        </w:rPr>
        <w:t xml:space="preserve"> Starting day 1 </w:t>
      </w:r>
    </w:p>
    <w:p w14:paraId="51559D6C" w14:textId="77777777" w:rsidR="00746178" w:rsidRPr="00E71B5B" w:rsidRDefault="00746178" w:rsidP="00746178">
      <w:pPr>
        <w:rPr>
          <w:rFonts w:ascii="Poppins" w:hAnsi="Poppins" w:cs="Poppins"/>
        </w:rPr>
      </w:pPr>
      <w:r w:rsidRPr="00E71B5B">
        <w:rPr>
          <w:rFonts w:ascii="Poppins" w:hAnsi="Poppins" w:cs="Poppins"/>
        </w:rPr>
        <w:t xml:space="preserve">Start these exercises on the first day after the first stage of your surgery. </w:t>
      </w:r>
    </w:p>
    <w:p w14:paraId="5C852554" w14:textId="77777777" w:rsidR="00746178" w:rsidRPr="00E71B5B" w:rsidRDefault="00746178" w:rsidP="00746178">
      <w:pPr>
        <w:rPr>
          <w:rFonts w:ascii="Poppins" w:hAnsi="Poppins" w:cs="Poppins"/>
        </w:rPr>
      </w:pPr>
      <w:r w:rsidRPr="00E71B5B">
        <w:rPr>
          <w:rFonts w:ascii="Poppins" w:hAnsi="Poppins" w:cs="Poppins"/>
          <w:b/>
          <w:bCs/>
        </w:rPr>
        <w:t>Visualization:</w:t>
      </w:r>
      <w:r w:rsidRPr="00E71B5B">
        <w:rPr>
          <w:rFonts w:ascii="Poppins" w:hAnsi="Poppins" w:cs="Poppins"/>
        </w:rPr>
        <w:t xml:space="preserve"> Continue the work described above. </w:t>
      </w:r>
    </w:p>
    <w:p w14:paraId="7AF5F356" w14:textId="77777777" w:rsidR="00746178" w:rsidRPr="00E71B5B" w:rsidRDefault="00746178" w:rsidP="001C3EEF">
      <w:pPr>
        <w:spacing w:after="0"/>
        <w:rPr>
          <w:rFonts w:ascii="Poppins" w:hAnsi="Poppins" w:cs="Poppins"/>
        </w:rPr>
      </w:pPr>
      <w:r w:rsidRPr="00E71B5B">
        <w:rPr>
          <w:rFonts w:ascii="Poppins" w:hAnsi="Poppins" w:cs="Poppins"/>
          <w:b/>
          <w:bCs/>
        </w:rPr>
        <w:t>Touch:</w:t>
      </w:r>
      <w:r w:rsidRPr="00E71B5B">
        <w:rPr>
          <w:rFonts w:ascii="Poppins" w:hAnsi="Poppins" w:cs="Poppins"/>
        </w:rPr>
        <w:t xml:space="preserve"> Use your sense of touch to make your penis part of your self-image and help it be represented in your brain.</w:t>
      </w:r>
    </w:p>
    <w:p w14:paraId="488512B1" w14:textId="77777777" w:rsidR="00746178" w:rsidRPr="00E71B5B" w:rsidRDefault="00746178" w:rsidP="00746178">
      <w:pPr>
        <w:spacing w:after="0"/>
        <w:rPr>
          <w:rFonts w:ascii="Poppins" w:hAnsi="Poppins" w:cs="Poppins"/>
        </w:rPr>
      </w:pPr>
      <w:r w:rsidRPr="00E71B5B">
        <w:rPr>
          <w:rFonts w:ascii="Poppins" w:hAnsi="Poppins" w:cs="Poppins"/>
        </w:rPr>
        <w:t xml:space="preserve"> • Incorporate touch into your routine.</w:t>
      </w:r>
    </w:p>
    <w:p w14:paraId="342AF23C" w14:textId="77777777" w:rsidR="00746178" w:rsidRPr="00E71B5B" w:rsidRDefault="00746178" w:rsidP="00746178">
      <w:pPr>
        <w:spacing w:after="0"/>
        <w:rPr>
          <w:rFonts w:ascii="Poppins" w:hAnsi="Poppins" w:cs="Poppins"/>
        </w:rPr>
      </w:pPr>
      <w:r w:rsidRPr="00E71B5B">
        <w:rPr>
          <w:rFonts w:ascii="Poppins" w:hAnsi="Poppins" w:cs="Poppins"/>
        </w:rPr>
        <w:t xml:space="preserve"> • While in the hospital at flap checks, try to hold your penis around the time of the doppler and wound care checks. </w:t>
      </w:r>
    </w:p>
    <w:p w14:paraId="6E9BAAC8" w14:textId="79AD7699" w:rsidR="00746178" w:rsidRPr="00E71B5B" w:rsidRDefault="00746178" w:rsidP="00746178">
      <w:pPr>
        <w:spacing w:after="0"/>
        <w:rPr>
          <w:rFonts w:ascii="Poppins" w:hAnsi="Poppins" w:cs="Poppins"/>
        </w:rPr>
      </w:pPr>
      <w:r w:rsidRPr="00E71B5B">
        <w:rPr>
          <w:rFonts w:ascii="Poppins" w:hAnsi="Poppins" w:cs="Poppins"/>
        </w:rPr>
        <w:t>• Once out of the hospital continue touching and holding your penis during dressing changes and wound care</w:t>
      </w:r>
      <w:r w:rsidR="00885DA2">
        <w:rPr>
          <w:rFonts w:ascii="Poppins" w:hAnsi="Poppins" w:cs="Poppins"/>
        </w:rPr>
        <w:t>.</w:t>
      </w:r>
    </w:p>
    <w:p w14:paraId="64F3A354" w14:textId="77777777" w:rsidR="00746178" w:rsidRPr="00E71B5B" w:rsidRDefault="00746178" w:rsidP="00746178">
      <w:pPr>
        <w:rPr>
          <w:rFonts w:ascii="Poppins" w:hAnsi="Poppins" w:cs="Poppins"/>
          <w:b/>
          <w:bCs/>
        </w:rPr>
      </w:pPr>
      <w:r w:rsidRPr="00E71B5B">
        <w:rPr>
          <w:rFonts w:ascii="Poppins" w:hAnsi="Poppins" w:cs="Poppins"/>
        </w:rPr>
        <w:t>• Look at your penis when you touch it.</w:t>
      </w:r>
    </w:p>
    <w:p w14:paraId="71CDC446" w14:textId="7D0C9A3E" w:rsidR="00746178" w:rsidRPr="00E71B5B" w:rsidRDefault="00A05296" w:rsidP="001C3EEF">
      <w:pPr>
        <w:spacing w:after="0"/>
        <w:rPr>
          <w:rFonts w:ascii="Poppins" w:hAnsi="Poppins" w:cs="Poppins"/>
          <w:b/>
          <w:bCs/>
        </w:rPr>
      </w:pPr>
      <w:r w:rsidRPr="00E71B5B">
        <w:rPr>
          <w:rFonts w:ascii="Poppins" w:hAnsi="Poppins" w:cs="Poppins"/>
          <w:b/>
          <w:bCs/>
        </w:rPr>
        <w:t xml:space="preserve">Six </w:t>
      </w:r>
      <w:r w:rsidR="00746178" w:rsidRPr="00E71B5B">
        <w:rPr>
          <w:rFonts w:ascii="Poppins" w:hAnsi="Poppins" w:cs="Poppins"/>
          <w:b/>
          <w:bCs/>
        </w:rPr>
        <w:t>weeks after surgery</w:t>
      </w:r>
    </w:p>
    <w:p w14:paraId="7DEFADCF" w14:textId="6D686A5A" w:rsidR="00746178" w:rsidRPr="00E71B5B" w:rsidRDefault="00746178" w:rsidP="00746178">
      <w:pPr>
        <w:rPr>
          <w:rFonts w:ascii="Poppins" w:hAnsi="Poppins" w:cs="Poppins"/>
        </w:rPr>
      </w:pPr>
      <w:r w:rsidRPr="00E71B5B">
        <w:rPr>
          <w:rFonts w:ascii="Poppins" w:hAnsi="Poppins" w:cs="Poppins"/>
        </w:rPr>
        <w:t xml:space="preserve">Begin these exercises after your penile and perineal surgical sites are healed and your sutures have been removed. By this time, you are likely </w:t>
      </w:r>
      <w:r w:rsidR="00C35CED">
        <w:rPr>
          <w:rFonts w:ascii="Poppins" w:hAnsi="Poppins" w:cs="Poppins"/>
        </w:rPr>
        <w:t xml:space="preserve">to have started to reduce the </w:t>
      </w:r>
      <w:r w:rsidR="000A786F">
        <w:rPr>
          <w:rFonts w:ascii="Poppins" w:hAnsi="Poppins" w:cs="Poppins"/>
        </w:rPr>
        <w:t>number</w:t>
      </w:r>
      <w:r w:rsidR="00C35CED">
        <w:rPr>
          <w:rFonts w:ascii="Poppins" w:hAnsi="Poppins" w:cs="Poppins"/>
        </w:rPr>
        <w:t xml:space="preserve"> of supportive dressings used.</w:t>
      </w:r>
    </w:p>
    <w:p w14:paraId="6EEBCC1E" w14:textId="616BCD13" w:rsidR="00746178" w:rsidRPr="00E71B5B" w:rsidRDefault="00746178" w:rsidP="00746178">
      <w:pPr>
        <w:rPr>
          <w:rFonts w:ascii="Poppins" w:hAnsi="Poppins" w:cs="Poppins"/>
        </w:rPr>
      </w:pPr>
      <w:r w:rsidRPr="00E71B5B">
        <w:rPr>
          <w:rFonts w:ascii="Poppins" w:hAnsi="Poppins" w:cs="Poppins"/>
        </w:rPr>
        <w:t>Continue them until your Stage 2 surgery. Connecting with the penis between Stage 1 and 2 is important for maxim</w:t>
      </w:r>
      <w:r w:rsidR="00EC6888">
        <w:rPr>
          <w:rFonts w:ascii="Poppins" w:hAnsi="Poppins" w:cs="Poppins"/>
        </w:rPr>
        <w:t>um</w:t>
      </w:r>
      <w:r w:rsidRPr="00E71B5B">
        <w:rPr>
          <w:rFonts w:ascii="Poppins" w:hAnsi="Poppins" w:cs="Poppins"/>
        </w:rPr>
        <w:t xml:space="preserve"> future sensory development. Touching, looking at, and using your penis will help it be represented in your brain, helping you experience more sensation as your nerves recover.</w:t>
      </w:r>
    </w:p>
    <w:p w14:paraId="69ADE53E" w14:textId="77777777" w:rsidR="009F3719" w:rsidRDefault="009F3719" w:rsidP="001C3EEF">
      <w:pPr>
        <w:spacing w:after="0"/>
        <w:rPr>
          <w:rFonts w:ascii="Poppins" w:hAnsi="Poppins" w:cs="Poppins"/>
          <w:b/>
          <w:bCs/>
        </w:rPr>
      </w:pPr>
    </w:p>
    <w:p w14:paraId="670286B8" w14:textId="541CA334" w:rsidR="00746178" w:rsidRPr="00E71B5B" w:rsidRDefault="00746178" w:rsidP="001C3EEF">
      <w:pPr>
        <w:spacing w:after="0"/>
        <w:rPr>
          <w:rFonts w:ascii="Poppins" w:hAnsi="Poppins" w:cs="Poppins"/>
        </w:rPr>
      </w:pPr>
      <w:r w:rsidRPr="00E71B5B">
        <w:rPr>
          <w:rFonts w:ascii="Poppins" w:hAnsi="Poppins" w:cs="Poppins"/>
          <w:b/>
          <w:bCs/>
        </w:rPr>
        <w:t xml:space="preserve"> Visualization</w:t>
      </w:r>
      <w:r w:rsidRPr="00E71B5B">
        <w:rPr>
          <w:rFonts w:ascii="Poppins" w:hAnsi="Poppins" w:cs="Poppins"/>
        </w:rPr>
        <w:t>: Continue the work you did before and add dynamic visualization. You can start to visualize:</w:t>
      </w:r>
    </w:p>
    <w:p w14:paraId="66F7295E" w14:textId="77777777" w:rsidR="00746178" w:rsidRPr="00E71B5B" w:rsidRDefault="00746178" w:rsidP="00746178">
      <w:pPr>
        <w:spacing w:after="0"/>
        <w:rPr>
          <w:rFonts w:ascii="Poppins" w:hAnsi="Poppins" w:cs="Poppins"/>
        </w:rPr>
      </w:pPr>
      <w:r w:rsidRPr="00E71B5B">
        <w:rPr>
          <w:rFonts w:ascii="Poppins" w:hAnsi="Poppins" w:cs="Poppins"/>
        </w:rPr>
        <w:t xml:space="preserve"> • Urinating from the tip of the penis when you are urinating from your natal urethra (with urethral lengthening). </w:t>
      </w:r>
    </w:p>
    <w:p w14:paraId="32FAE3E6" w14:textId="77777777" w:rsidR="00746178" w:rsidRPr="00E71B5B" w:rsidRDefault="00746178" w:rsidP="00746178">
      <w:pPr>
        <w:spacing w:after="0"/>
        <w:rPr>
          <w:rFonts w:ascii="Poppins" w:hAnsi="Poppins" w:cs="Poppins"/>
        </w:rPr>
      </w:pPr>
      <w:r w:rsidRPr="00E71B5B">
        <w:rPr>
          <w:rFonts w:ascii="Poppins" w:hAnsi="Poppins" w:cs="Poppins"/>
        </w:rPr>
        <w:t xml:space="preserve">• Masturbating and sexually stimulating the penis. </w:t>
      </w:r>
    </w:p>
    <w:p w14:paraId="1E83E0C3" w14:textId="0A2A817B" w:rsidR="00746178" w:rsidRDefault="00746178" w:rsidP="00746178">
      <w:pPr>
        <w:spacing w:after="0"/>
        <w:rPr>
          <w:rFonts w:ascii="Poppins" w:hAnsi="Poppins" w:cs="Poppins"/>
        </w:rPr>
      </w:pPr>
      <w:r w:rsidRPr="00E71B5B">
        <w:rPr>
          <w:rFonts w:ascii="Poppins" w:hAnsi="Poppins" w:cs="Poppins"/>
        </w:rPr>
        <w:t xml:space="preserve">• If you want to use your penis for penetrative intercourse in the future, start visualizing it. This is also helpful if you plan to have erectile device placement in the future (stage 4 surgery). </w:t>
      </w:r>
    </w:p>
    <w:p w14:paraId="1EE920EE" w14:textId="77777777" w:rsidR="003B64AE" w:rsidRDefault="003B64AE" w:rsidP="003B64AE">
      <w:pPr>
        <w:spacing w:after="0" w:line="240" w:lineRule="auto"/>
        <w:rPr>
          <w:rFonts w:ascii="Poppins" w:hAnsi="Poppins" w:cs="Poppins"/>
        </w:rPr>
      </w:pPr>
    </w:p>
    <w:p w14:paraId="445264E4" w14:textId="36255B6D" w:rsidR="00746178" w:rsidRPr="00E71B5B" w:rsidRDefault="00746178" w:rsidP="001C3EEF">
      <w:pPr>
        <w:spacing w:after="0"/>
        <w:rPr>
          <w:rFonts w:ascii="Poppins" w:hAnsi="Poppins" w:cs="Poppins"/>
        </w:rPr>
      </w:pPr>
      <w:r w:rsidRPr="00E71B5B">
        <w:rPr>
          <w:rFonts w:ascii="Poppins" w:hAnsi="Poppins" w:cs="Poppins"/>
          <w:b/>
          <w:bCs/>
        </w:rPr>
        <w:t>Touch:</w:t>
      </w:r>
      <w:r w:rsidRPr="00E71B5B">
        <w:rPr>
          <w:rFonts w:ascii="Poppins" w:hAnsi="Poppins" w:cs="Poppins"/>
        </w:rPr>
        <w:t xml:space="preserve"> After your penis</w:t>
      </w:r>
      <w:r w:rsidR="007E7FE5">
        <w:rPr>
          <w:rFonts w:ascii="Poppins" w:hAnsi="Poppins" w:cs="Poppins"/>
        </w:rPr>
        <w:t xml:space="preserve"> </w:t>
      </w:r>
      <w:proofErr w:type="gramStart"/>
      <w:r w:rsidR="007E7FE5">
        <w:rPr>
          <w:rFonts w:ascii="Poppins" w:hAnsi="Poppins" w:cs="Poppins"/>
        </w:rPr>
        <w:t xml:space="preserve">is </w:t>
      </w:r>
      <w:r w:rsidR="002938DF">
        <w:rPr>
          <w:rFonts w:ascii="Poppins" w:hAnsi="Poppins" w:cs="Poppins"/>
        </w:rPr>
        <w:t xml:space="preserve"> no</w:t>
      </w:r>
      <w:proofErr w:type="gramEnd"/>
      <w:r w:rsidR="002938DF">
        <w:rPr>
          <w:rFonts w:ascii="Poppins" w:hAnsi="Poppins" w:cs="Poppins"/>
        </w:rPr>
        <w:t xml:space="preserve"> longer needing supportive </w:t>
      </w:r>
      <w:r w:rsidR="000A786F">
        <w:rPr>
          <w:rFonts w:ascii="Poppins" w:hAnsi="Poppins" w:cs="Poppins"/>
        </w:rPr>
        <w:t>dressings,</w:t>
      </w:r>
      <w:r w:rsidRPr="00E71B5B">
        <w:rPr>
          <w:rFonts w:ascii="Poppins" w:hAnsi="Poppins" w:cs="Poppins"/>
        </w:rPr>
        <w:t xml:space="preserve"> you can routinely: </w:t>
      </w:r>
    </w:p>
    <w:p w14:paraId="27F566AE" w14:textId="77777777" w:rsidR="00746178" w:rsidRPr="00E71B5B" w:rsidRDefault="00746178" w:rsidP="00746178">
      <w:pPr>
        <w:spacing w:after="0"/>
        <w:rPr>
          <w:rFonts w:ascii="Poppins" w:hAnsi="Poppins" w:cs="Poppins"/>
        </w:rPr>
      </w:pPr>
      <w:r w:rsidRPr="00E71B5B">
        <w:rPr>
          <w:rFonts w:ascii="Poppins" w:hAnsi="Poppins" w:cs="Poppins"/>
        </w:rPr>
        <w:t xml:space="preserve">• Touch your penis during showering and hygiene activities. </w:t>
      </w:r>
    </w:p>
    <w:p w14:paraId="0C70F19D" w14:textId="77777777" w:rsidR="00746178" w:rsidRPr="00E71B5B" w:rsidRDefault="00746178" w:rsidP="00746178">
      <w:pPr>
        <w:rPr>
          <w:rFonts w:ascii="Poppins" w:hAnsi="Poppins" w:cs="Poppins"/>
        </w:rPr>
      </w:pPr>
      <w:r w:rsidRPr="00E71B5B">
        <w:rPr>
          <w:rFonts w:ascii="Poppins" w:hAnsi="Poppins" w:cs="Poppins"/>
        </w:rPr>
        <w:t xml:space="preserve">• Gently adjust the position of your penis in underwear and clothing throughout the day. </w:t>
      </w:r>
    </w:p>
    <w:p w14:paraId="63F1C3B0" w14:textId="77777777" w:rsidR="00746178" w:rsidRPr="00E71B5B" w:rsidRDefault="00746178" w:rsidP="003B64AE">
      <w:pPr>
        <w:spacing w:after="0" w:line="240" w:lineRule="auto"/>
        <w:rPr>
          <w:rFonts w:ascii="Poppins" w:hAnsi="Poppins" w:cs="Poppins"/>
        </w:rPr>
      </w:pPr>
      <w:r w:rsidRPr="00E71B5B">
        <w:rPr>
          <w:rFonts w:ascii="Poppins" w:hAnsi="Poppins" w:cs="Poppins"/>
          <w:b/>
          <w:bCs/>
        </w:rPr>
        <w:t>Sensory Stimulation:</w:t>
      </w:r>
      <w:r w:rsidRPr="00E71B5B">
        <w:rPr>
          <w:rFonts w:ascii="Poppins" w:hAnsi="Poppins" w:cs="Poppins"/>
        </w:rPr>
        <w:t xml:space="preserve"> Perform these targeted sensation exercises at least once per day. </w:t>
      </w:r>
    </w:p>
    <w:p w14:paraId="4CED24DB" w14:textId="77777777" w:rsidR="00746178" w:rsidRPr="00E71B5B" w:rsidRDefault="00746178" w:rsidP="00746178">
      <w:pPr>
        <w:spacing w:after="0"/>
        <w:rPr>
          <w:rFonts w:ascii="Poppins" w:hAnsi="Poppins" w:cs="Poppins"/>
        </w:rPr>
      </w:pPr>
      <w:r w:rsidRPr="00E71B5B">
        <w:rPr>
          <w:rFonts w:ascii="Poppins" w:hAnsi="Poppins" w:cs="Poppins"/>
        </w:rPr>
        <w:t xml:space="preserve">• Light touch: Very lightly stroke your penis. You can use your fingertips, a cotton bud, cotton ball, or tissue. </w:t>
      </w:r>
    </w:p>
    <w:p w14:paraId="40ABD14E" w14:textId="428543E4" w:rsidR="00746178" w:rsidRPr="00E71B5B" w:rsidRDefault="00746178" w:rsidP="00746178">
      <w:pPr>
        <w:spacing w:after="0"/>
        <w:rPr>
          <w:rFonts w:ascii="Poppins" w:hAnsi="Poppins" w:cs="Poppins"/>
        </w:rPr>
      </w:pPr>
      <w:r w:rsidRPr="00E71B5B">
        <w:rPr>
          <w:rFonts w:ascii="Poppins" w:hAnsi="Poppins" w:cs="Poppins"/>
        </w:rPr>
        <w:t xml:space="preserve">• Textures: Try a variety of fabrics with different textures. For soft textures, try facial tissue, satin, silk, flannel, velvet. For rough textures, use a washcloth, dish towel, paper towel, polyester, or loofa sponge. </w:t>
      </w:r>
    </w:p>
    <w:p w14:paraId="1A897ED2" w14:textId="77777777" w:rsidR="00746178" w:rsidRPr="00E71B5B" w:rsidRDefault="00746178" w:rsidP="00746178">
      <w:pPr>
        <w:spacing w:after="0"/>
        <w:rPr>
          <w:rFonts w:ascii="Poppins" w:hAnsi="Poppins" w:cs="Poppins"/>
        </w:rPr>
      </w:pPr>
      <w:r w:rsidRPr="00E71B5B">
        <w:rPr>
          <w:rFonts w:ascii="Poppins" w:hAnsi="Poppins" w:cs="Poppins"/>
        </w:rPr>
        <w:t xml:space="preserve">• Look at your penis during these exercises. If you find this dysphoric, it is also okay to perform these exercises in the dark. However, visual input is helpful, if possible. </w:t>
      </w:r>
    </w:p>
    <w:p w14:paraId="27D2FDD4" w14:textId="77777777" w:rsidR="00746178" w:rsidRPr="00E71B5B" w:rsidRDefault="00746178" w:rsidP="00746178">
      <w:pPr>
        <w:spacing w:after="0"/>
        <w:rPr>
          <w:rFonts w:ascii="Poppins" w:hAnsi="Poppins" w:cs="Poppins"/>
        </w:rPr>
      </w:pPr>
      <w:r w:rsidRPr="00E71B5B">
        <w:rPr>
          <w:rFonts w:ascii="Poppins" w:hAnsi="Poppins" w:cs="Poppins"/>
        </w:rPr>
        <w:t xml:space="preserve">• As sensation starts to enter your penis from the nerve repairs, you should use and touch your penis more often. This will reinforce the developing sensation in your penis. </w:t>
      </w:r>
    </w:p>
    <w:p w14:paraId="6460890D" w14:textId="77777777" w:rsidR="00746178" w:rsidRPr="00E71B5B" w:rsidRDefault="00746178" w:rsidP="00746178">
      <w:pPr>
        <w:rPr>
          <w:rFonts w:ascii="Poppins" w:hAnsi="Poppins" w:cs="Poppins"/>
        </w:rPr>
      </w:pPr>
      <w:r w:rsidRPr="00E71B5B">
        <w:rPr>
          <w:rFonts w:ascii="Poppins" w:hAnsi="Poppins" w:cs="Poppins"/>
        </w:rPr>
        <w:t>• If you are starting to develop hypersensitivity, spending more time using rough textures can be helpful to desensitize hypersensitive areas. This should not be painful.</w:t>
      </w:r>
    </w:p>
    <w:p w14:paraId="6676AC29" w14:textId="77777777" w:rsidR="00746178" w:rsidRPr="00E71B5B" w:rsidRDefault="00746178" w:rsidP="001C3EEF">
      <w:pPr>
        <w:spacing w:after="0"/>
        <w:rPr>
          <w:rFonts w:ascii="Poppins" w:hAnsi="Poppins" w:cs="Poppins"/>
        </w:rPr>
      </w:pPr>
      <w:r w:rsidRPr="00E71B5B">
        <w:rPr>
          <w:rFonts w:ascii="Poppins" w:hAnsi="Poppins" w:cs="Poppins"/>
          <w:b/>
          <w:bCs/>
        </w:rPr>
        <w:t>Sexual mirroring:</w:t>
      </w:r>
      <w:r w:rsidRPr="00E71B5B">
        <w:rPr>
          <w:rFonts w:ascii="Poppins" w:hAnsi="Poppins" w:cs="Poppins"/>
        </w:rPr>
        <w:t xml:space="preserve"> This method helps you develop sexual sensation in your penis that is separate from the sensation from the natal erogenous tissue. </w:t>
      </w:r>
    </w:p>
    <w:p w14:paraId="71B78512" w14:textId="77777777" w:rsidR="00746178" w:rsidRPr="00E71B5B" w:rsidRDefault="00746178" w:rsidP="00746178">
      <w:pPr>
        <w:spacing w:after="0"/>
        <w:rPr>
          <w:rFonts w:ascii="Poppins" w:hAnsi="Poppins" w:cs="Poppins"/>
        </w:rPr>
      </w:pPr>
      <w:r w:rsidRPr="00E71B5B">
        <w:rPr>
          <w:rFonts w:ascii="Poppins" w:hAnsi="Poppins" w:cs="Poppins"/>
        </w:rPr>
        <w:t xml:space="preserve">• The first step is stimulating your penis and the natal erogenous tissue at the same time. </w:t>
      </w:r>
    </w:p>
    <w:p w14:paraId="2878FE20" w14:textId="77777777" w:rsidR="00746178" w:rsidRPr="00E71B5B" w:rsidRDefault="00746178" w:rsidP="00746178">
      <w:pPr>
        <w:spacing w:after="0"/>
        <w:rPr>
          <w:rFonts w:ascii="Poppins" w:hAnsi="Poppins" w:cs="Poppins"/>
        </w:rPr>
      </w:pPr>
      <w:r w:rsidRPr="00E71B5B">
        <w:rPr>
          <w:rFonts w:ascii="Poppins" w:hAnsi="Poppins" w:cs="Poppins"/>
        </w:rPr>
        <w:t xml:space="preserve">• Watch your penis as it is stimulated, even though you are not yet likely to feel much sensation in your penis. </w:t>
      </w:r>
    </w:p>
    <w:p w14:paraId="44B9CB65" w14:textId="77777777" w:rsidR="00746178" w:rsidRPr="00E71B5B" w:rsidRDefault="00746178" w:rsidP="00746178">
      <w:pPr>
        <w:spacing w:after="0"/>
        <w:rPr>
          <w:rFonts w:ascii="Poppins" w:hAnsi="Poppins" w:cs="Poppins"/>
        </w:rPr>
      </w:pPr>
      <w:r w:rsidRPr="00E71B5B">
        <w:rPr>
          <w:rFonts w:ascii="Poppins" w:hAnsi="Poppins" w:cs="Poppins"/>
        </w:rPr>
        <w:t xml:space="preserve">• It is helpful for you to only see your penis being stimulated and not the natal erectile tissue being touched. This way your brain will associate the sexual pleasure with penile touch as well. </w:t>
      </w:r>
    </w:p>
    <w:p w14:paraId="26BCBD41" w14:textId="200460C6" w:rsidR="00746178" w:rsidRPr="00E71B5B" w:rsidRDefault="00746178" w:rsidP="00746178">
      <w:pPr>
        <w:spacing w:after="0"/>
        <w:rPr>
          <w:rFonts w:ascii="Poppins" w:hAnsi="Poppins" w:cs="Poppins"/>
        </w:rPr>
      </w:pPr>
      <w:r w:rsidRPr="00E71B5B">
        <w:rPr>
          <w:rFonts w:ascii="Poppins" w:hAnsi="Poppins" w:cs="Poppins"/>
        </w:rPr>
        <w:t xml:space="preserve">• For </w:t>
      </w:r>
      <w:r w:rsidR="001B3530" w:rsidRPr="00E71B5B">
        <w:rPr>
          <w:rFonts w:ascii="Poppins" w:hAnsi="Poppins" w:cs="Poppins"/>
        </w:rPr>
        <w:t xml:space="preserve">the first </w:t>
      </w:r>
      <w:r w:rsidRPr="00E71B5B">
        <w:rPr>
          <w:rFonts w:ascii="Poppins" w:hAnsi="Poppins" w:cs="Poppins"/>
        </w:rPr>
        <w:t>8 to 12 weeks after surgery, these exercises are best done individually while your tissues are still healing. Touch your penis</w:t>
      </w:r>
      <w:r w:rsidR="00ED4E7A" w:rsidRPr="00E71B5B">
        <w:rPr>
          <w:rFonts w:ascii="Poppins" w:hAnsi="Poppins" w:cs="Poppins"/>
        </w:rPr>
        <w:t xml:space="preserve"> </w:t>
      </w:r>
      <w:r w:rsidR="0004161A" w:rsidRPr="00E71B5B">
        <w:rPr>
          <w:rFonts w:ascii="Poppins" w:hAnsi="Poppins" w:cs="Poppins"/>
        </w:rPr>
        <w:t>gently in</w:t>
      </w:r>
      <w:r w:rsidRPr="00E71B5B">
        <w:rPr>
          <w:rFonts w:ascii="Poppins" w:hAnsi="Poppins" w:cs="Poppins"/>
        </w:rPr>
        <w:t xml:space="preserve"> a sexual manner (light masturbatory movement) while simultaneously stimulating the natal erectile tissue. This can be done using a vibrator tool or your own hand. </w:t>
      </w:r>
    </w:p>
    <w:p w14:paraId="7702A9CF" w14:textId="77777777" w:rsidR="009F3719" w:rsidRDefault="009F3719" w:rsidP="00746178">
      <w:pPr>
        <w:spacing w:after="0"/>
        <w:rPr>
          <w:rFonts w:ascii="Poppins" w:hAnsi="Poppins" w:cs="Poppins"/>
        </w:rPr>
      </w:pPr>
    </w:p>
    <w:p w14:paraId="31B53F1B" w14:textId="4F40762E" w:rsidR="00746178" w:rsidRPr="00E71B5B" w:rsidRDefault="00746178" w:rsidP="00746178">
      <w:pPr>
        <w:spacing w:after="0"/>
        <w:rPr>
          <w:rFonts w:ascii="Poppins" w:hAnsi="Poppins" w:cs="Poppins"/>
        </w:rPr>
      </w:pPr>
      <w:r w:rsidRPr="00E71B5B">
        <w:rPr>
          <w:rFonts w:ascii="Poppins" w:hAnsi="Poppins" w:cs="Poppins"/>
        </w:rPr>
        <w:t>• After 12 weeks, when your tissue has healed</w:t>
      </w:r>
      <w:r w:rsidR="00573AD9" w:rsidRPr="00E71B5B">
        <w:rPr>
          <w:rFonts w:ascii="Poppins" w:hAnsi="Poppins" w:cs="Poppins"/>
        </w:rPr>
        <w:t xml:space="preserve"> enough</w:t>
      </w:r>
      <w:r w:rsidRPr="00E71B5B">
        <w:rPr>
          <w:rFonts w:ascii="Poppins" w:hAnsi="Poppins" w:cs="Poppins"/>
        </w:rPr>
        <w:t xml:space="preserve"> and your surgeon has ok’d you to resume sexual activity, you can do these exercises with a partner. With your consent, a partner can stimulate the natal erectile tissue while you touch your penis, or a partner can do both penile and natal erectile stimulation. Use manual, oral, or vibratory stimulations as you please.</w:t>
      </w:r>
    </w:p>
    <w:p w14:paraId="1142B625" w14:textId="77777777" w:rsidR="00746178" w:rsidRPr="00E71B5B" w:rsidRDefault="00746178" w:rsidP="00746178">
      <w:pPr>
        <w:rPr>
          <w:rFonts w:ascii="Poppins" w:hAnsi="Poppins" w:cs="Poppins"/>
        </w:rPr>
      </w:pPr>
      <w:r w:rsidRPr="00E71B5B">
        <w:rPr>
          <w:rFonts w:ascii="Poppins" w:hAnsi="Poppins" w:cs="Poppins"/>
        </w:rPr>
        <w:t xml:space="preserve"> • Have </w:t>
      </w:r>
      <w:r w:rsidRPr="00E71B5B">
        <w:rPr>
          <w:rFonts w:ascii="Poppins" w:hAnsi="Poppins" w:cs="Poppins"/>
          <w:b/>
          <w:bCs/>
        </w:rPr>
        <w:t>FUN!</w:t>
      </w:r>
    </w:p>
    <w:p w14:paraId="475259EB" w14:textId="07411DA0" w:rsidR="00746178" w:rsidRPr="00E71B5B" w:rsidRDefault="00746178" w:rsidP="00746178">
      <w:pPr>
        <w:rPr>
          <w:rFonts w:ascii="Poppins" w:hAnsi="Poppins" w:cs="Poppins"/>
          <w:b/>
          <w:bCs/>
        </w:rPr>
      </w:pPr>
      <w:r w:rsidRPr="00E71B5B">
        <w:rPr>
          <w:rFonts w:ascii="Poppins" w:hAnsi="Poppins" w:cs="Poppins"/>
          <w:b/>
          <w:bCs/>
        </w:rPr>
        <w:t>Dysphoria</w:t>
      </w:r>
    </w:p>
    <w:p w14:paraId="70B19C7B" w14:textId="119E7534" w:rsidR="00200BE3" w:rsidRDefault="00746178" w:rsidP="00746178">
      <w:pPr>
        <w:rPr>
          <w:rFonts w:ascii="Poppins" w:hAnsi="Poppins" w:cs="Poppins"/>
        </w:rPr>
      </w:pPr>
      <w:r w:rsidRPr="00E71B5B">
        <w:rPr>
          <w:rFonts w:ascii="Poppins" w:hAnsi="Poppins" w:cs="Poppins"/>
        </w:rPr>
        <w:t xml:space="preserve"> We understand that dysphoria can still be very present at this stage, and you may feel like you’re in between stages or not yet done. Doing these exercises may help you feel like you are making progress and connecting more with your penis.</w:t>
      </w:r>
      <w:r w:rsidR="000A3791">
        <w:rPr>
          <w:rFonts w:ascii="Poppins" w:hAnsi="Poppins" w:cs="Poppins"/>
        </w:rPr>
        <w:t xml:space="preserve"> If you have a </w:t>
      </w:r>
      <w:r w:rsidR="00120482">
        <w:rPr>
          <w:rFonts w:ascii="Poppins" w:hAnsi="Poppins" w:cs="Poppins"/>
        </w:rPr>
        <w:t>counselor</w:t>
      </w:r>
      <w:r w:rsidR="000A3791">
        <w:rPr>
          <w:rFonts w:ascii="Poppins" w:hAnsi="Poppins" w:cs="Poppins"/>
        </w:rPr>
        <w:t xml:space="preserve"> or psychologis</w:t>
      </w:r>
      <w:r w:rsidR="009B59A7">
        <w:rPr>
          <w:rFonts w:ascii="Poppins" w:hAnsi="Poppins" w:cs="Poppins"/>
        </w:rPr>
        <w:t>t that you see</w:t>
      </w:r>
      <w:r w:rsidR="000A3791">
        <w:rPr>
          <w:rFonts w:ascii="Poppins" w:hAnsi="Poppins" w:cs="Poppins"/>
        </w:rPr>
        <w:t xml:space="preserve">, we encourage you to </w:t>
      </w:r>
      <w:r w:rsidR="00B00970">
        <w:rPr>
          <w:rFonts w:ascii="Poppins" w:hAnsi="Poppins" w:cs="Poppins"/>
        </w:rPr>
        <w:t xml:space="preserve">contact them </w:t>
      </w:r>
      <w:r w:rsidR="007E3394">
        <w:rPr>
          <w:rFonts w:ascii="Poppins" w:hAnsi="Poppins" w:cs="Poppins"/>
        </w:rPr>
        <w:t xml:space="preserve">for </w:t>
      </w:r>
      <w:r w:rsidR="001F69AA">
        <w:rPr>
          <w:rFonts w:ascii="Poppins" w:hAnsi="Poppins" w:cs="Poppins"/>
        </w:rPr>
        <w:t xml:space="preserve">any </w:t>
      </w:r>
      <w:r w:rsidR="000A3791">
        <w:rPr>
          <w:rFonts w:ascii="Poppins" w:hAnsi="Poppins" w:cs="Poppins"/>
        </w:rPr>
        <w:t>additional support</w:t>
      </w:r>
      <w:r w:rsidR="001F69AA">
        <w:rPr>
          <w:rFonts w:ascii="Poppins" w:hAnsi="Poppins" w:cs="Poppins"/>
        </w:rPr>
        <w:t xml:space="preserve"> you may need</w:t>
      </w:r>
      <w:r w:rsidR="00120482">
        <w:rPr>
          <w:rFonts w:ascii="Poppins" w:hAnsi="Poppins" w:cs="Poppins"/>
        </w:rPr>
        <w:t>.</w:t>
      </w:r>
    </w:p>
    <w:p w14:paraId="1B6B77CE" w14:textId="7CC9AF0F" w:rsidR="00200BE3" w:rsidRPr="00312162" w:rsidRDefault="00200BE3" w:rsidP="00746178">
      <w:pPr>
        <w:rPr>
          <w:rFonts w:ascii="Poppins" w:hAnsi="Poppins" w:cs="Poppins"/>
          <w:b/>
          <w:bCs/>
        </w:rPr>
      </w:pPr>
      <w:r w:rsidRPr="00312162">
        <w:rPr>
          <w:rFonts w:ascii="Poppins" w:hAnsi="Poppins" w:cs="Poppins"/>
          <w:b/>
          <w:bCs/>
        </w:rPr>
        <w:t xml:space="preserve">It is important to </w:t>
      </w:r>
      <w:r w:rsidR="009E4172">
        <w:rPr>
          <w:rFonts w:ascii="Poppins" w:hAnsi="Poppins" w:cs="Poppins"/>
          <w:b/>
          <w:bCs/>
        </w:rPr>
        <w:t xml:space="preserve">keep </w:t>
      </w:r>
      <w:r w:rsidRPr="00312162">
        <w:rPr>
          <w:rFonts w:ascii="Poppins" w:hAnsi="Poppins" w:cs="Poppins"/>
          <w:b/>
          <w:bCs/>
        </w:rPr>
        <w:t>remember</w:t>
      </w:r>
      <w:r w:rsidR="009E4172">
        <w:rPr>
          <w:rFonts w:ascii="Poppins" w:hAnsi="Poppins" w:cs="Poppins"/>
          <w:b/>
          <w:bCs/>
        </w:rPr>
        <w:t>ing</w:t>
      </w:r>
      <w:r w:rsidRPr="00312162">
        <w:rPr>
          <w:rFonts w:ascii="Poppins" w:hAnsi="Poppins" w:cs="Poppins"/>
          <w:b/>
          <w:bCs/>
        </w:rPr>
        <w:t xml:space="preserve"> that there is risk of you damaging your penis while there is no protective sensation present. </w:t>
      </w:r>
    </w:p>
    <w:p w14:paraId="0FB310CC" w14:textId="47E7074D" w:rsidR="00746178" w:rsidRDefault="00FA7017" w:rsidP="00746178">
      <w:pPr>
        <w:rPr>
          <w:rFonts w:ascii="Poppins" w:hAnsi="Poppins" w:cs="Poppins"/>
          <w:b/>
          <w:bCs/>
          <w:color w:val="0C818F" w:themeColor="accent3"/>
          <w:sz w:val="28"/>
          <w:szCs w:val="28"/>
        </w:rPr>
      </w:pPr>
      <w:r>
        <w:rPr>
          <w:rFonts w:ascii="Poppins" w:hAnsi="Poppins" w:cs="Poppins"/>
          <w:b/>
          <w:bCs/>
          <w:color w:val="0C818F" w:themeColor="accent3"/>
          <w:sz w:val="28"/>
          <w:szCs w:val="28"/>
        </w:rPr>
        <w:t xml:space="preserve">After surgery: </w:t>
      </w:r>
      <w:r w:rsidRPr="008163EF">
        <w:rPr>
          <w:rFonts w:ascii="Poppins" w:hAnsi="Poppins" w:cs="Poppins"/>
          <w:b/>
          <w:bCs/>
          <w:color w:val="0C818F" w:themeColor="accent3"/>
          <w:sz w:val="28"/>
          <w:szCs w:val="28"/>
        </w:rPr>
        <w:t>Stage 2</w:t>
      </w:r>
      <w:r w:rsidR="004D3931" w:rsidRPr="008163EF">
        <w:rPr>
          <w:rFonts w:ascii="Poppins" w:hAnsi="Poppins" w:cs="Poppins"/>
          <w:b/>
          <w:bCs/>
          <w:color w:val="0C818F" w:themeColor="accent3"/>
          <w:sz w:val="28"/>
          <w:szCs w:val="28"/>
        </w:rPr>
        <w:t xml:space="preserve"> </w:t>
      </w:r>
    </w:p>
    <w:p w14:paraId="7FAA5F4E" w14:textId="7A1FAF54" w:rsidR="002235C5" w:rsidRPr="00C97EAF" w:rsidRDefault="002235C5" w:rsidP="002235C5">
      <w:pPr>
        <w:rPr>
          <w:rFonts w:ascii="Poppins" w:hAnsi="Poppins" w:cs="Poppins"/>
        </w:rPr>
      </w:pPr>
      <w:r w:rsidRPr="00C97EAF">
        <w:rPr>
          <w:rFonts w:ascii="Poppins" w:hAnsi="Poppins" w:cs="Poppins"/>
        </w:rPr>
        <w:t xml:space="preserve">You can start these exercises about </w:t>
      </w:r>
      <w:r w:rsidR="00C97EAF">
        <w:rPr>
          <w:rFonts w:ascii="Poppins" w:hAnsi="Poppins" w:cs="Poppins"/>
        </w:rPr>
        <w:t xml:space="preserve">eight </w:t>
      </w:r>
      <w:r w:rsidRPr="00C97EAF">
        <w:rPr>
          <w:rFonts w:ascii="Poppins" w:hAnsi="Poppins" w:cs="Poppins"/>
        </w:rPr>
        <w:t xml:space="preserve">weeks after your </w:t>
      </w:r>
      <w:r w:rsidRPr="00AB0668">
        <w:rPr>
          <w:rFonts w:ascii="Poppins" w:hAnsi="Poppins" w:cs="Poppins"/>
        </w:rPr>
        <w:t xml:space="preserve">Stage 2 </w:t>
      </w:r>
      <w:r w:rsidRPr="00C97EAF">
        <w:rPr>
          <w:rFonts w:ascii="Poppins" w:hAnsi="Poppins" w:cs="Poppins"/>
        </w:rPr>
        <w:t>surgery,</w:t>
      </w:r>
      <w:r w:rsidR="00C97EAF">
        <w:rPr>
          <w:rFonts w:ascii="Poppins" w:hAnsi="Poppins" w:cs="Poppins"/>
        </w:rPr>
        <w:t xml:space="preserve"> Stage 2 </w:t>
      </w:r>
      <w:r w:rsidR="00462466">
        <w:rPr>
          <w:rFonts w:ascii="Poppins" w:hAnsi="Poppins" w:cs="Poppins"/>
        </w:rPr>
        <w:t>surgery</w:t>
      </w:r>
      <w:r w:rsidRPr="00C97EAF">
        <w:rPr>
          <w:rFonts w:ascii="Poppins" w:hAnsi="Poppins" w:cs="Poppins"/>
        </w:rPr>
        <w:t xml:space="preserve"> occurs at least six months after and once you have fully healed from </w:t>
      </w:r>
      <w:r w:rsidRPr="00AB0668">
        <w:rPr>
          <w:rFonts w:ascii="Poppins" w:hAnsi="Poppins" w:cs="Poppins"/>
        </w:rPr>
        <w:t xml:space="preserve">Stage 1 </w:t>
      </w:r>
      <w:r w:rsidRPr="00C97EAF">
        <w:rPr>
          <w:rFonts w:ascii="Poppins" w:hAnsi="Poppins" w:cs="Poppins"/>
        </w:rPr>
        <w:t xml:space="preserve">surgery. </w:t>
      </w:r>
    </w:p>
    <w:p w14:paraId="46172DC5" w14:textId="77777777" w:rsidR="002235C5" w:rsidRPr="00C97EAF" w:rsidRDefault="002235C5" w:rsidP="002235C5">
      <w:pPr>
        <w:rPr>
          <w:rFonts w:ascii="Poppins" w:hAnsi="Poppins" w:cs="Poppins"/>
        </w:rPr>
      </w:pPr>
      <w:r w:rsidRPr="00C97EAF">
        <w:rPr>
          <w:rFonts w:ascii="Poppins" w:hAnsi="Poppins" w:cs="Poppins"/>
          <w:b/>
          <w:bCs/>
        </w:rPr>
        <w:t>Visualization:</w:t>
      </w:r>
      <w:r w:rsidRPr="00C97EAF">
        <w:rPr>
          <w:rFonts w:ascii="Poppins" w:hAnsi="Poppins" w:cs="Poppins"/>
        </w:rPr>
        <w:t xml:space="preserve"> Continue your Stage 1 work. </w:t>
      </w:r>
    </w:p>
    <w:p w14:paraId="0243B0EB" w14:textId="77777777" w:rsidR="002235C5" w:rsidRPr="00C97EAF" w:rsidRDefault="002235C5" w:rsidP="002235C5">
      <w:pPr>
        <w:rPr>
          <w:rFonts w:ascii="Poppins" w:hAnsi="Poppins" w:cs="Poppins"/>
        </w:rPr>
      </w:pPr>
      <w:r w:rsidRPr="00C97EAF">
        <w:rPr>
          <w:rFonts w:ascii="Poppins" w:hAnsi="Poppins" w:cs="Poppins"/>
          <w:b/>
          <w:bCs/>
        </w:rPr>
        <w:t>Touch and sensory stimulation:</w:t>
      </w:r>
      <w:r w:rsidRPr="00C97EAF">
        <w:rPr>
          <w:rFonts w:ascii="Poppins" w:hAnsi="Poppins" w:cs="Poppins"/>
        </w:rPr>
        <w:t xml:space="preserve"> Perform these targeted sensation exercises at least once per day, after you are well healed from glansplasty.</w:t>
      </w:r>
    </w:p>
    <w:p w14:paraId="79E6CC62" w14:textId="77777777" w:rsidR="002235C5" w:rsidRPr="00C97EAF" w:rsidRDefault="002235C5" w:rsidP="002235C5">
      <w:pPr>
        <w:spacing w:after="0"/>
        <w:rPr>
          <w:rFonts w:ascii="Poppins" w:hAnsi="Poppins" w:cs="Poppins"/>
        </w:rPr>
      </w:pPr>
      <w:r w:rsidRPr="00C97EAF">
        <w:rPr>
          <w:rFonts w:ascii="Poppins" w:hAnsi="Poppins" w:cs="Poppins"/>
        </w:rPr>
        <w:t xml:space="preserve"> • </w:t>
      </w:r>
      <w:r w:rsidRPr="00C97EAF">
        <w:rPr>
          <w:rFonts w:ascii="Poppins" w:hAnsi="Poppins" w:cs="Poppins"/>
          <w:b/>
          <w:bCs/>
        </w:rPr>
        <w:t>Low frequency vibration:</w:t>
      </w:r>
      <w:r w:rsidRPr="00C97EAF">
        <w:rPr>
          <w:rFonts w:ascii="Poppins" w:hAnsi="Poppins" w:cs="Poppins"/>
        </w:rPr>
        <w:t xml:space="preserve"> Use a hand-held vibration device to apply low frequency vibration to your penis. Focus on the areas where sensation is present and developing. </w:t>
      </w:r>
    </w:p>
    <w:p w14:paraId="263BC178" w14:textId="77777777" w:rsidR="002235C5" w:rsidRPr="00C97EAF" w:rsidRDefault="002235C5" w:rsidP="002235C5">
      <w:pPr>
        <w:spacing w:after="0"/>
        <w:rPr>
          <w:rFonts w:ascii="Poppins" w:hAnsi="Poppins" w:cs="Poppins"/>
        </w:rPr>
      </w:pPr>
      <w:r w:rsidRPr="00C97EAF">
        <w:rPr>
          <w:rFonts w:ascii="Poppins" w:hAnsi="Poppins" w:cs="Poppins"/>
        </w:rPr>
        <w:t xml:space="preserve">• </w:t>
      </w:r>
      <w:r w:rsidRPr="00C97EAF">
        <w:rPr>
          <w:rFonts w:ascii="Poppins" w:hAnsi="Poppins" w:cs="Poppins"/>
          <w:b/>
          <w:bCs/>
        </w:rPr>
        <w:t xml:space="preserve">Light touch: </w:t>
      </w:r>
      <w:r w:rsidRPr="00C97EAF">
        <w:rPr>
          <w:rFonts w:ascii="Poppins" w:hAnsi="Poppins" w:cs="Poppins"/>
        </w:rPr>
        <w:t>Lightly stroke the penis with cotton bud or cotton ball, etc.</w:t>
      </w:r>
    </w:p>
    <w:p w14:paraId="5D79D85B" w14:textId="77777777" w:rsidR="002235C5" w:rsidRPr="00C97EAF" w:rsidRDefault="002235C5" w:rsidP="002235C5">
      <w:pPr>
        <w:spacing w:after="0"/>
        <w:rPr>
          <w:rFonts w:ascii="Poppins" w:hAnsi="Poppins" w:cs="Poppins"/>
        </w:rPr>
      </w:pPr>
      <w:r w:rsidRPr="00C97EAF">
        <w:rPr>
          <w:rFonts w:ascii="Poppins" w:hAnsi="Poppins" w:cs="Poppins"/>
        </w:rPr>
        <w:t xml:space="preserve"> • </w:t>
      </w:r>
      <w:r w:rsidRPr="00C97EAF">
        <w:rPr>
          <w:rFonts w:ascii="Poppins" w:hAnsi="Poppins" w:cs="Poppins"/>
          <w:b/>
          <w:bCs/>
        </w:rPr>
        <w:t>Textures:</w:t>
      </w:r>
      <w:r w:rsidRPr="00C97EAF">
        <w:rPr>
          <w:rFonts w:ascii="Poppins" w:hAnsi="Poppins" w:cs="Poppins"/>
        </w:rPr>
        <w:t xml:space="preserve"> Use different textures. Soft textures: facial tissue, satin, silk, flannel, velvet. Rough textures: washcloth, dish towel, paper towel, polyester, loofa sponge. Rember to be gentle- you are still healing.</w:t>
      </w:r>
    </w:p>
    <w:p w14:paraId="266E0B01" w14:textId="77777777" w:rsidR="002235C5" w:rsidRPr="00C97EAF" w:rsidRDefault="002235C5" w:rsidP="002235C5">
      <w:pPr>
        <w:spacing w:after="0"/>
        <w:rPr>
          <w:rFonts w:ascii="Poppins" w:hAnsi="Poppins" w:cs="Poppins"/>
        </w:rPr>
      </w:pPr>
      <w:r w:rsidRPr="00C97EAF">
        <w:rPr>
          <w:rFonts w:ascii="Poppins" w:hAnsi="Poppins" w:cs="Poppins"/>
        </w:rPr>
        <w:t xml:space="preserve">• </w:t>
      </w:r>
      <w:r w:rsidRPr="00C97EAF">
        <w:rPr>
          <w:rFonts w:ascii="Poppins" w:hAnsi="Poppins" w:cs="Poppins"/>
          <w:b/>
          <w:bCs/>
        </w:rPr>
        <w:t>Temperature sensation:</w:t>
      </w:r>
      <w:r w:rsidRPr="00C97EAF">
        <w:rPr>
          <w:rFonts w:ascii="Poppins" w:hAnsi="Poppins" w:cs="Poppins"/>
        </w:rPr>
        <w:t xml:space="preserve"> Use warm and cold towels to feel different temperature sensations applied to the penis. </w:t>
      </w:r>
    </w:p>
    <w:p w14:paraId="66A8E713" w14:textId="77777777" w:rsidR="002235C5" w:rsidRDefault="002235C5" w:rsidP="002235C5">
      <w:pPr>
        <w:rPr>
          <w:rFonts w:ascii="Poppins" w:hAnsi="Poppins" w:cs="Poppins"/>
        </w:rPr>
      </w:pPr>
      <w:r w:rsidRPr="00C97EAF">
        <w:rPr>
          <w:rFonts w:ascii="Poppins" w:hAnsi="Poppins" w:cs="Poppins"/>
        </w:rPr>
        <w:t xml:space="preserve">• </w:t>
      </w:r>
      <w:r w:rsidRPr="00C97EAF">
        <w:rPr>
          <w:rFonts w:ascii="Poppins" w:hAnsi="Poppins" w:cs="Poppins"/>
          <w:b/>
          <w:bCs/>
        </w:rPr>
        <w:t>Deep pressure:</w:t>
      </w:r>
      <w:r w:rsidRPr="00C97EAF">
        <w:rPr>
          <w:rFonts w:ascii="Poppins" w:hAnsi="Poppins" w:cs="Poppins"/>
        </w:rPr>
        <w:t xml:space="preserve"> Apply deep pressure with a smooth but firm object. Ideally the object should have a small surface area. For example, use your finger, a cotton bud, a rounded pen cap, a rounded handle of a spoon etc. </w:t>
      </w:r>
    </w:p>
    <w:p w14:paraId="03B8F84D" w14:textId="77777777" w:rsidR="00EA361F" w:rsidRDefault="00EA361F" w:rsidP="002235C5">
      <w:pPr>
        <w:rPr>
          <w:rFonts w:ascii="Poppins" w:hAnsi="Poppins" w:cs="Poppins"/>
        </w:rPr>
      </w:pPr>
    </w:p>
    <w:p w14:paraId="11A2EA8C" w14:textId="77777777" w:rsidR="00EA361F" w:rsidRPr="00C97EAF" w:rsidRDefault="00EA361F" w:rsidP="002235C5">
      <w:pPr>
        <w:rPr>
          <w:rFonts w:ascii="Poppins" w:hAnsi="Poppins" w:cs="Poppins"/>
        </w:rPr>
      </w:pPr>
    </w:p>
    <w:p w14:paraId="448BD6AB" w14:textId="65848FD9" w:rsidR="00F25A92" w:rsidRPr="00EA361F" w:rsidRDefault="002235C5" w:rsidP="002235C5">
      <w:pPr>
        <w:spacing w:after="0"/>
        <w:rPr>
          <w:rFonts w:ascii="Poppins" w:hAnsi="Poppins" w:cs="Poppins"/>
          <w:b/>
          <w:bCs/>
        </w:rPr>
      </w:pPr>
      <w:r w:rsidRPr="00C97EAF">
        <w:rPr>
          <w:rFonts w:ascii="Poppins" w:hAnsi="Poppins" w:cs="Poppins"/>
          <w:b/>
          <w:bCs/>
        </w:rPr>
        <w:t xml:space="preserve">Sexual mirroring </w:t>
      </w:r>
    </w:p>
    <w:p w14:paraId="6C291FE8" w14:textId="4547EB7B" w:rsidR="002235C5" w:rsidRPr="00C97EAF" w:rsidRDefault="004E0F24" w:rsidP="004E0F24">
      <w:pPr>
        <w:spacing w:after="0"/>
        <w:rPr>
          <w:rFonts w:ascii="Poppins" w:hAnsi="Poppins" w:cs="Poppins"/>
        </w:rPr>
      </w:pPr>
      <w:r w:rsidRPr="00C97EAF">
        <w:rPr>
          <w:rFonts w:ascii="Poppins" w:hAnsi="Poppins" w:cs="Poppins"/>
        </w:rPr>
        <w:t>• Continue</w:t>
      </w:r>
      <w:r>
        <w:rPr>
          <w:rFonts w:ascii="Poppins" w:hAnsi="Poppins" w:cs="Poppins"/>
        </w:rPr>
        <w:t xml:space="preserve"> </w:t>
      </w:r>
      <w:r w:rsidR="002235C5" w:rsidRPr="00C97EAF">
        <w:rPr>
          <w:rFonts w:ascii="Poppins" w:hAnsi="Poppins" w:cs="Poppins"/>
        </w:rPr>
        <w:t xml:space="preserve">the exercises from </w:t>
      </w:r>
      <w:r w:rsidR="002235C5" w:rsidRPr="00A161E9">
        <w:rPr>
          <w:rFonts w:ascii="Poppins" w:hAnsi="Poppins" w:cs="Poppins"/>
        </w:rPr>
        <w:t xml:space="preserve">Stage 2. </w:t>
      </w:r>
      <w:r w:rsidR="002235C5" w:rsidRPr="00C97EAF">
        <w:rPr>
          <w:rFonts w:ascii="Poppins" w:hAnsi="Poppins" w:cs="Poppins"/>
        </w:rPr>
        <w:t xml:space="preserve">Do them individually at first. You can introduce a partner after 12 weeks of healing. </w:t>
      </w:r>
    </w:p>
    <w:p w14:paraId="00B9F667" w14:textId="77777777" w:rsidR="002235C5" w:rsidRPr="00C97EAF" w:rsidRDefault="002235C5" w:rsidP="002235C5">
      <w:pPr>
        <w:spacing w:after="0"/>
        <w:rPr>
          <w:rFonts w:ascii="Poppins" w:hAnsi="Poppins" w:cs="Poppins"/>
        </w:rPr>
      </w:pPr>
      <w:r w:rsidRPr="00C97EAF">
        <w:rPr>
          <w:rFonts w:ascii="Poppins" w:hAnsi="Poppins" w:cs="Poppins"/>
        </w:rPr>
        <w:t xml:space="preserve">• Depending on the type of phalloplasty you had, your natal erectile tissue may have been buried at </w:t>
      </w:r>
      <w:r w:rsidRPr="00A161E9">
        <w:rPr>
          <w:rFonts w:ascii="Poppins" w:hAnsi="Poppins" w:cs="Poppins"/>
        </w:rPr>
        <w:t xml:space="preserve">Stage 2. </w:t>
      </w:r>
      <w:r w:rsidRPr="00C97EAF">
        <w:rPr>
          <w:rFonts w:ascii="Poppins" w:hAnsi="Poppins" w:cs="Poppins"/>
        </w:rPr>
        <w:t>If the tissue was not buried, then the sexual mirroring exercises can continue as above.</w:t>
      </w:r>
    </w:p>
    <w:p w14:paraId="792E8F47" w14:textId="77777777" w:rsidR="002235C5" w:rsidRPr="00C97EAF" w:rsidRDefault="002235C5" w:rsidP="002235C5">
      <w:pPr>
        <w:spacing w:after="0"/>
        <w:rPr>
          <w:rFonts w:ascii="Poppins" w:hAnsi="Poppins" w:cs="Poppins"/>
        </w:rPr>
      </w:pPr>
      <w:r w:rsidRPr="00C97EAF">
        <w:rPr>
          <w:rFonts w:ascii="Poppins" w:hAnsi="Poppins" w:cs="Poppins"/>
        </w:rPr>
        <w:t xml:space="preserve"> • If buried, then find the new location of the buried erogenous tissue. </w:t>
      </w:r>
    </w:p>
    <w:p w14:paraId="0A3B8A0A" w14:textId="77777777" w:rsidR="002235C5" w:rsidRPr="00C97EAF" w:rsidRDefault="002235C5" w:rsidP="002235C5">
      <w:pPr>
        <w:spacing w:after="0"/>
        <w:rPr>
          <w:rFonts w:ascii="Poppins" w:hAnsi="Poppins" w:cs="Poppins"/>
        </w:rPr>
      </w:pPr>
      <w:r w:rsidRPr="00C97EAF">
        <w:rPr>
          <w:rFonts w:ascii="Poppins" w:hAnsi="Poppins" w:cs="Poppins"/>
        </w:rPr>
        <w:t xml:space="preserve">• Touch the penis in a sexually stimulating manner through a masturbatory movement. </w:t>
      </w:r>
    </w:p>
    <w:p w14:paraId="292B4839" w14:textId="77777777" w:rsidR="002235C5" w:rsidRPr="00C97EAF" w:rsidRDefault="002235C5" w:rsidP="002235C5">
      <w:pPr>
        <w:spacing w:after="0"/>
        <w:rPr>
          <w:rFonts w:ascii="Poppins" w:hAnsi="Poppins" w:cs="Poppins"/>
        </w:rPr>
      </w:pPr>
      <w:r w:rsidRPr="00C97EAF">
        <w:rPr>
          <w:rFonts w:ascii="Poppins" w:hAnsi="Poppins" w:cs="Poppins"/>
        </w:rPr>
        <w:t>• Simultaneously stimulate the buried natal erectile tissue manually or with the use of a vibration device or other type of stimulation that is pleasurable.</w:t>
      </w:r>
    </w:p>
    <w:p w14:paraId="62AF71B7" w14:textId="08FFA7A6" w:rsidR="002235C5" w:rsidRDefault="002235C5" w:rsidP="00EA361F">
      <w:pPr>
        <w:spacing w:after="0"/>
        <w:rPr>
          <w:rFonts w:ascii="Poppins" w:hAnsi="Poppins" w:cs="Poppins"/>
        </w:rPr>
      </w:pPr>
      <w:r w:rsidRPr="00C97EAF">
        <w:rPr>
          <w:rFonts w:ascii="Poppins" w:hAnsi="Poppins" w:cs="Poppins"/>
        </w:rPr>
        <w:t xml:space="preserve"> • Work to achieve orgasm during penile stimulation with less and less stimulation to the buried tissue, if this is something that you desire for yourself. </w:t>
      </w:r>
    </w:p>
    <w:p w14:paraId="07144205" w14:textId="2F3569B2" w:rsidR="00F25A92" w:rsidRPr="00FA7017" w:rsidRDefault="00F25A92" w:rsidP="00746178">
      <w:pPr>
        <w:rPr>
          <w:rFonts w:ascii="Poppins" w:hAnsi="Poppins" w:cs="Poppins"/>
        </w:rPr>
      </w:pPr>
      <w:r w:rsidRPr="00C97EAF">
        <w:rPr>
          <w:rFonts w:ascii="Poppins" w:hAnsi="Poppins" w:cs="Poppins"/>
        </w:rPr>
        <w:t>• Continue</w:t>
      </w:r>
    </w:p>
    <w:p w14:paraId="5D0A5F71" w14:textId="45414C25" w:rsidR="00E61044" w:rsidRDefault="00FA7017" w:rsidP="00E61044">
      <w:pPr>
        <w:spacing w:after="0"/>
        <w:rPr>
          <w:rFonts w:ascii="Poppins" w:hAnsi="Poppins" w:cs="Poppins"/>
          <w:b/>
          <w:bCs/>
          <w:color w:val="0C818F" w:themeColor="accent3"/>
          <w:sz w:val="28"/>
          <w:szCs w:val="28"/>
        </w:rPr>
      </w:pPr>
      <w:r>
        <w:rPr>
          <w:rFonts w:ascii="Poppins" w:hAnsi="Poppins" w:cs="Poppins"/>
          <w:b/>
          <w:bCs/>
          <w:color w:val="0C818F" w:themeColor="accent3"/>
          <w:sz w:val="28"/>
          <w:szCs w:val="28"/>
        </w:rPr>
        <w:t xml:space="preserve">After surgery </w:t>
      </w:r>
      <w:r w:rsidR="00E61044" w:rsidRPr="00C97EAF">
        <w:rPr>
          <w:rFonts w:ascii="Poppins" w:hAnsi="Poppins" w:cs="Poppins"/>
          <w:b/>
          <w:bCs/>
          <w:color w:val="0C818F" w:themeColor="accent3"/>
          <w:sz w:val="28"/>
          <w:szCs w:val="28"/>
        </w:rPr>
        <w:t>Stage 3</w:t>
      </w:r>
    </w:p>
    <w:p w14:paraId="75995F18" w14:textId="27DAFAD3" w:rsidR="004D3931" w:rsidRPr="00FA7017" w:rsidRDefault="00E56ED3" w:rsidP="00746178">
      <w:pPr>
        <w:rPr>
          <w:rFonts w:ascii="Poppins" w:hAnsi="Poppins" w:cs="Poppins"/>
          <w:b/>
          <w:bCs/>
          <w:color w:val="0C818F" w:themeColor="accent3"/>
          <w:sz w:val="28"/>
          <w:szCs w:val="28"/>
        </w:rPr>
      </w:pPr>
      <w:r>
        <w:rPr>
          <w:rFonts w:ascii="Poppins" w:hAnsi="Poppins" w:cs="Poppins"/>
        </w:rPr>
        <w:t>After about</w:t>
      </w:r>
      <w:r w:rsidR="00BD7E09">
        <w:rPr>
          <w:rFonts w:ascii="Poppins" w:hAnsi="Poppins" w:cs="Poppins"/>
        </w:rPr>
        <w:t xml:space="preserve"> </w:t>
      </w:r>
      <w:r>
        <w:rPr>
          <w:rFonts w:ascii="Poppins" w:hAnsi="Poppins" w:cs="Poppins"/>
        </w:rPr>
        <w:t xml:space="preserve">8 weeks after Stage </w:t>
      </w:r>
      <w:r w:rsidR="00152422">
        <w:rPr>
          <w:rFonts w:ascii="Poppins" w:hAnsi="Poppins" w:cs="Poppins"/>
        </w:rPr>
        <w:t>3 surgery</w:t>
      </w:r>
      <w:r w:rsidR="00FA7017">
        <w:rPr>
          <w:rFonts w:ascii="Poppins" w:hAnsi="Poppins" w:cs="Poppins"/>
        </w:rPr>
        <w:t xml:space="preserve">, </w:t>
      </w:r>
      <w:r w:rsidR="00FA7017" w:rsidRPr="00E61044">
        <w:rPr>
          <w:rFonts w:ascii="Poppins" w:hAnsi="Poppins" w:cs="Poppins"/>
        </w:rPr>
        <w:t>continue</w:t>
      </w:r>
      <w:r w:rsidRPr="00E61044">
        <w:rPr>
          <w:rFonts w:ascii="Poppins" w:hAnsi="Poppins" w:cs="Poppins"/>
        </w:rPr>
        <w:t xml:space="preserve"> on with the </w:t>
      </w:r>
      <w:r w:rsidR="001B7946">
        <w:rPr>
          <w:rFonts w:ascii="Poppins" w:hAnsi="Poppins" w:cs="Poppins"/>
        </w:rPr>
        <w:t xml:space="preserve">Stage 2 </w:t>
      </w:r>
      <w:r w:rsidRPr="00E61044">
        <w:rPr>
          <w:rFonts w:ascii="Poppins" w:hAnsi="Poppins" w:cs="Poppins"/>
        </w:rPr>
        <w:t>exercises</w:t>
      </w:r>
      <w:r>
        <w:rPr>
          <w:rFonts w:ascii="Poppins" w:hAnsi="Poppins" w:cs="Poppins"/>
        </w:rPr>
        <w:t xml:space="preserve"> </w:t>
      </w:r>
      <w:r w:rsidR="005650D8">
        <w:rPr>
          <w:rFonts w:ascii="Poppins" w:hAnsi="Poppins" w:cs="Poppins"/>
        </w:rPr>
        <w:t>above</w:t>
      </w:r>
      <w:r w:rsidR="001B7946">
        <w:rPr>
          <w:rFonts w:ascii="Poppins" w:hAnsi="Poppins" w:cs="Poppins"/>
        </w:rPr>
        <w:t>, repeating them.</w:t>
      </w:r>
      <w:r w:rsidR="005650D8">
        <w:rPr>
          <w:rFonts w:ascii="Poppins" w:hAnsi="Poppins" w:cs="Poppins"/>
        </w:rPr>
        <w:t xml:space="preserve"> </w:t>
      </w:r>
    </w:p>
    <w:p w14:paraId="3BBD82BE" w14:textId="0F0A230F" w:rsidR="00746178" w:rsidRPr="008163EF" w:rsidRDefault="00FA7017" w:rsidP="00E61044">
      <w:pPr>
        <w:spacing w:after="0"/>
        <w:rPr>
          <w:rFonts w:ascii="Poppins" w:hAnsi="Poppins" w:cs="Poppins"/>
          <w:b/>
          <w:bCs/>
          <w:color w:val="0C818F" w:themeColor="accent3"/>
          <w:sz w:val="28"/>
          <w:szCs w:val="28"/>
        </w:rPr>
      </w:pPr>
      <w:r>
        <w:rPr>
          <w:rFonts w:ascii="Poppins" w:hAnsi="Poppins" w:cs="Poppins"/>
          <w:b/>
          <w:bCs/>
          <w:color w:val="0C818F" w:themeColor="accent3"/>
          <w:sz w:val="28"/>
          <w:szCs w:val="28"/>
        </w:rPr>
        <w:t xml:space="preserve">After surgery </w:t>
      </w:r>
      <w:r w:rsidR="00746178" w:rsidRPr="008163EF">
        <w:rPr>
          <w:rFonts w:ascii="Poppins" w:hAnsi="Poppins" w:cs="Poppins"/>
          <w:b/>
          <w:bCs/>
          <w:color w:val="0C818F" w:themeColor="accent3"/>
          <w:sz w:val="28"/>
          <w:szCs w:val="28"/>
        </w:rPr>
        <w:t>Stage 4</w:t>
      </w:r>
    </w:p>
    <w:p w14:paraId="5CC7DEC3" w14:textId="60F680C6" w:rsidR="00E24670" w:rsidRPr="005B5E41" w:rsidRDefault="00746178" w:rsidP="005B5E41">
      <w:pPr>
        <w:rPr>
          <w:rFonts w:ascii="Poppins" w:hAnsi="Poppins" w:cs="Poppins"/>
        </w:rPr>
      </w:pPr>
      <w:r w:rsidRPr="005B5E41">
        <w:rPr>
          <w:rFonts w:ascii="Poppins" w:hAnsi="Poppins" w:cs="Poppins"/>
        </w:rPr>
        <w:t xml:space="preserve">This phase of sensory </w:t>
      </w:r>
      <w:r w:rsidR="00E56ED3" w:rsidRPr="005B5E41">
        <w:rPr>
          <w:rFonts w:ascii="Poppins" w:hAnsi="Poppins" w:cs="Poppins"/>
        </w:rPr>
        <w:t>learning</w:t>
      </w:r>
      <w:r w:rsidR="006F38D2" w:rsidRPr="005B5E41">
        <w:rPr>
          <w:rFonts w:ascii="Poppins" w:hAnsi="Poppins" w:cs="Poppins"/>
        </w:rPr>
        <w:t>/</w:t>
      </w:r>
      <w:r w:rsidR="00FA7017" w:rsidRPr="005B5E41">
        <w:rPr>
          <w:rFonts w:ascii="Poppins" w:hAnsi="Poppins" w:cs="Poppins"/>
        </w:rPr>
        <w:t>education is</w:t>
      </w:r>
      <w:r w:rsidRPr="005B5E41">
        <w:rPr>
          <w:rFonts w:ascii="Poppins" w:hAnsi="Poppins" w:cs="Poppins"/>
        </w:rPr>
        <w:t xml:space="preserve"> for those who chose to have Stage 4 </w:t>
      </w:r>
      <w:r w:rsidR="00DB5CF6">
        <w:rPr>
          <w:rFonts w:ascii="Poppins" w:hAnsi="Poppins" w:cs="Poppins"/>
        </w:rPr>
        <w:t xml:space="preserve">(erectile </w:t>
      </w:r>
      <w:r w:rsidR="00A071EF">
        <w:rPr>
          <w:rFonts w:ascii="Poppins" w:hAnsi="Poppins" w:cs="Poppins"/>
        </w:rPr>
        <w:t>device placement</w:t>
      </w:r>
      <w:r w:rsidR="00DB5CF6">
        <w:rPr>
          <w:rFonts w:ascii="Poppins" w:hAnsi="Poppins" w:cs="Poppins"/>
        </w:rPr>
        <w:t xml:space="preserve">) </w:t>
      </w:r>
      <w:r w:rsidRPr="005B5E41">
        <w:rPr>
          <w:rFonts w:ascii="Poppins" w:hAnsi="Poppins" w:cs="Poppins"/>
        </w:rPr>
        <w:t xml:space="preserve">surgery and have an erectile device placed. </w:t>
      </w:r>
      <w:r w:rsidR="00E24670" w:rsidRPr="005B5E41">
        <w:rPr>
          <w:rFonts w:ascii="Poppins" w:hAnsi="Poppins" w:cs="Poppins"/>
        </w:rPr>
        <w:t xml:space="preserve">Before proceeding with </w:t>
      </w:r>
      <w:r w:rsidR="005B5E41">
        <w:rPr>
          <w:rFonts w:ascii="Poppins" w:hAnsi="Poppins" w:cs="Poppins"/>
        </w:rPr>
        <w:t xml:space="preserve">stage 4 </w:t>
      </w:r>
      <w:r w:rsidR="00E24670" w:rsidRPr="005B5E41">
        <w:rPr>
          <w:rFonts w:ascii="Poppins" w:hAnsi="Poppins" w:cs="Poppins"/>
        </w:rPr>
        <w:t xml:space="preserve">surgery, you </w:t>
      </w:r>
      <w:r w:rsidR="00E24670" w:rsidRPr="0037667E">
        <w:rPr>
          <w:rFonts w:ascii="Poppins" w:hAnsi="Poppins" w:cs="Poppins"/>
        </w:rPr>
        <w:t>must</w:t>
      </w:r>
      <w:r w:rsidR="00E24670" w:rsidRPr="005B5E41">
        <w:rPr>
          <w:rFonts w:ascii="Poppins" w:hAnsi="Poppins" w:cs="Poppins"/>
        </w:rPr>
        <w:t xml:space="preserve"> have regained sensation in the penis.</w:t>
      </w:r>
    </w:p>
    <w:p w14:paraId="704D8CDC" w14:textId="7AB9D406" w:rsidR="00746178" w:rsidRPr="00E71B5B" w:rsidRDefault="00746178" w:rsidP="00746178">
      <w:pPr>
        <w:rPr>
          <w:rFonts w:ascii="Poppins" w:hAnsi="Poppins" w:cs="Poppins"/>
        </w:rPr>
      </w:pPr>
      <w:r w:rsidRPr="00E71B5B">
        <w:rPr>
          <w:rFonts w:ascii="Poppins" w:hAnsi="Poppins" w:cs="Poppins"/>
        </w:rPr>
        <w:t xml:space="preserve">Begin these exercises </w:t>
      </w:r>
      <w:r w:rsidR="00BD7E09">
        <w:rPr>
          <w:rFonts w:ascii="Poppins" w:hAnsi="Poppins" w:cs="Poppins"/>
        </w:rPr>
        <w:t>ten</w:t>
      </w:r>
      <w:r w:rsidR="004006FB" w:rsidRPr="008B1553">
        <w:rPr>
          <w:rFonts w:ascii="Poppins" w:hAnsi="Poppins" w:cs="Poppins"/>
        </w:rPr>
        <w:t xml:space="preserve"> to </w:t>
      </w:r>
      <w:r w:rsidR="0016752C" w:rsidRPr="008B1553">
        <w:rPr>
          <w:rFonts w:ascii="Poppins" w:hAnsi="Poppins" w:cs="Poppins"/>
        </w:rPr>
        <w:t>twelve weeks</w:t>
      </w:r>
      <w:r w:rsidRPr="00E71B5B">
        <w:rPr>
          <w:rFonts w:ascii="Poppins" w:hAnsi="Poppins" w:cs="Poppins"/>
        </w:rPr>
        <w:t xml:space="preserve"> after the Stage </w:t>
      </w:r>
      <w:r w:rsidR="006F38D2">
        <w:rPr>
          <w:rFonts w:ascii="Poppins" w:hAnsi="Poppins" w:cs="Poppins"/>
        </w:rPr>
        <w:t>4</w:t>
      </w:r>
      <w:r w:rsidRPr="00E71B5B">
        <w:rPr>
          <w:rFonts w:ascii="Poppins" w:hAnsi="Poppins" w:cs="Poppins"/>
        </w:rPr>
        <w:t xml:space="preserve"> surgery. With an erectile device, the goal can be to experience pleasure and erogenous feelings through penetrative sexual activities.</w:t>
      </w:r>
    </w:p>
    <w:p w14:paraId="6A21CBF4" w14:textId="77777777" w:rsidR="00746178" w:rsidRPr="00E71B5B" w:rsidRDefault="00746178" w:rsidP="00746178">
      <w:pPr>
        <w:rPr>
          <w:rFonts w:ascii="Poppins" w:hAnsi="Poppins" w:cs="Poppins"/>
        </w:rPr>
      </w:pPr>
      <w:r w:rsidRPr="00E71B5B">
        <w:rPr>
          <w:rFonts w:ascii="Poppins" w:hAnsi="Poppins" w:cs="Poppins"/>
          <w:b/>
          <w:bCs/>
        </w:rPr>
        <w:t xml:space="preserve"> Visualization:</w:t>
      </w:r>
      <w:r w:rsidRPr="00E71B5B">
        <w:rPr>
          <w:rFonts w:ascii="Poppins" w:hAnsi="Poppins" w:cs="Poppins"/>
        </w:rPr>
        <w:t xml:space="preserve"> Continue as above. Focus more on visualization exercises that involve an erection and penetrative activities.</w:t>
      </w:r>
    </w:p>
    <w:p w14:paraId="2D9A4F8B" w14:textId="6DA2A884" w:rsidR="00746178" w:rsidRPr="00E71B5B" w:rsidRDefault="00746178" w:rsidP="00746178">
      <w:pPr>
        <w:rPr>
          <w:rFonts w:ascii="Poppins" w:hAnsi="Poppins" w:cs="Poppins"/>
        </w:rPr>
      </w:pPr>
      <w:r w:rsidRPr="00E71B5B">
        <w:rPr>
          <w:rFonts w:ascii="Poppins" w:hAnsi="Poppins" w:cs="Poppins"/>
          <w:b/>
          <w:bCs/>
        </w:rPr>
        <w:t xml:space="preserve"> Touch:</w:t>
      </w:r>
      <w:r w:rsidRPr="00E71B5B">
        <w:rPr>
          <w:rFonts w:ascii="Poppins" w:hAnsi="Poppins" w:cs="Poppins"/>
        </w:rPr>
        <w:t xml:space="preserve"> Continue the exercises from </w:t>
      </w:r>
      <w:r w:rsidRPr="0016752C">
        <w:rPr>
          <w:rFonts w:ascii="Poppins" w:hAnsi="Poppins" w:cs="Poppins"/>
        </w:rPr>
        <w:t xml:space="preserve">Stage </w:t>
      </w:r>
      <w:r w:rsidR="003E2001" w:rsidRPr="0016752C">
        <w:rPr>
          <w:rFonts w:ascii="Poppins" w:hAnsi="Poppins" w:cs="Poppins"/>
        </w:rPr>
        <w:t xml:space="preserve">2 </w:t>
      </w:r>
      <w:r w:rsidR="003E2001">
        <w:rPr>
          <w:rFonts w:ascii="Poppins" w:hAnsi="Poppins" w:cs="Poppins"/>
        </w:rPr>
        <w:t>and</w:t>
      </w:r>
      <w:r w:rsidR="00C01565">
        <w:rPr>
          <w:rFonts w:ascii="Poppins" w:hAnsi="Poppins" w:cs="Poppins"/>
        </w:rPr>
        <w:t xml:space="preserve"> Stage 3, </w:t>
      </w:r>
      <w:r w:rsidRPr="00E71B5B">
        <w:rPr>
          <w:rFonts w:ascii="Poppins" w:hAnsi="Poppins" w:cs="Poppins"/>
        </w:rPr>
        <w:t xml:space="preserve">starting </w:t>
      </w:r>
      <w:r w:rsidR="00701719">
        <w:rPr>
          <w:rFonts w:ascii="Poppins" w:hAnsi="Poppins" w:cs="Poppins"/>
        </w:rPr>
        <w:t xml:space="preserve">ten – twelve </w:t>
      </w:r>
      <w:r w:rsidRPr="008B1553">
        <w:rPr>
          <w:rFonts w:ascii="Poppins" w:hAnsi="Poppins" w:cs="Poppins"/>
        </w:rPr>
        <w:t>weeks</w:t>
      </w:r>
      <w:r w:rsidRPr="00E71B5B">
        <w:rPr>
          <w:rFonts w:ascii="Poppins" w:hAnsi="Poppins" w:cs="Poppins"/>
        </w:rPr>
        <w:t xml:space="preserve"> after your surgery, when you are well healed. </w:t>
      </w:r>
    </w:p>
    <w:p w14:paraId="13EA63A9" w14:textId="4D94C419" w:rsidR="00746178" w:rsidRPr="00E71B5B" w:rsidRDefault="00746178" w:rsidP="00746178">
      <w:pPr>
        <w:spacing w:after="0"/>
        <w:rPr>
          <w:rFonts w:ascii="Poppins" w:hAnsi="Poppins" w:cs="Poppins"/>
        </w:rPr>
      </w:pPr>
      <w:r w:rsidRPr="00E71B5B">
        <w:rPr>
          <w:rFonts w:ascii="Poppins" w:hAnsi="Poppins" w:cs="Poppins"/>
        </w:rPr>
        <w:t>• If an inflatable</w:t>
      </w:r>
      <w:r w:rsidR="009C23D3">
        <w:rPr>
          <w:rFonts w:ascii="Poppins" w:hAnsi="Poppins" w:cs="Poppins"/>
        </w:rPr>
        <w:t xml:space="preserve"> erectile</w:t>
      </w:r>
      <w:r w:rsidRPr="00E71B5B">
        <w:rPr>
          <w:rFonts w:ascii="Poppins" w:hAnsi="Poppins" w:cs="Poppins"/>
        </w:rPr>
        <w:t xml:space="preserve"> device was placed, </w:t>
      </w:r>
      <w:r w:rsidR="003E2001">
        <w:rPr>
          <w:rFonts w:ascii="Poppins" w:hAnsi="Poppins" w:cs="Poppins"/>
        </w:rPr>
        <w:t xml:space="preserve">check when </w:t>
      </w:r>
      <w:r w:rsidRPr="00E71B5B">
        <w:rPr>
          <w:rFonts w:ascii="Poppins" w:hAnsi="Poppins" w:cs="Poppins"/>
        </w:rPr>
        <w:t xml:space="preserve">it is time to start cycling the device. Follow the directions of your </w:t>
      </w:r>
      <w:r w:rsidR="009C23D3">
        <w:rPr>
          <w:rFonts w:ascii="Poppins" w:hAnsi="Poppins" w:cs="Poppins"/>
        </w:rPr>
        <w:t xml:space="preserve">surgical </w:t>
      </w:r>
      <w:r w:rsidRPr="00E71B5B">
        <w:rPr>
          <w:rFonts w:ascii="Poppins" w:hAnsi="Poppins" w:cs="Poppins"/>
        </w:rPr>
        <w:t>team</w:t>
      </w:r>
      <w:r w:rsidR="009C23D3">
        <w:rPr>
          <w:rFonts w:ascii="Poppins" w:hAnsi="Poppins" w:cs="Poppins"/>
        </w:rPr>
        <w:t xml:space="preserve"> and urologist</w:t>
      </w:r>
      <w:r w:rsidRPr="00E71B5B">
        <w:rPr>
          <w:rFonts w:ascii="Poppins" w:hAnsi="Poppins" w:cs="Poppins"/>
        </w:rPr>
        <w:t>.</w:t>
      </w:r>
    </w:p>
    <w:p w14:paraId="21FE0DE8" w14:textId="77777777" w:rsidR="00746178" w:rsidRPr="00E71B5B" w:rsidRDefault="00746178" w:rsidP="003B64AE">
      <w:pPr>
        <w:spacing w:after="0" w:line="240" w:lineRule="auto"/>
        <w:rPr>
          <w:rFonts w:ascii="Poppins" w:hAnsi="Poppins" w:cs="Poppins"/>
        </w:rPr>
      </w:pPr>
    </w:p>
    <w:p w14:paraId="2A684A02" w14:textId="2F0457F3" w:rsidR="00746178" w:rsidRPr="00E71B5B" w:rsidRDefault="00746178" w:rsidP="00746178">
      <w:pPr>
        <w:spacing w:after="0"/>
        <w:rPr>
          <w:rFonts w:ascii="Poppins" w:hAnsi="Poppins" w:cs="Poppins"/>
        </w:rPr>
      </w:pPr>
      <w:r w:rsidRPr="00E71B5B">
        <w:rPr>
          <w:rFonts w:ascii="Poppins" w:hAnsi="Poppins" w:cs="Poppins"/>
        </w:rPr>
        <w:t xml:space="preserve"> </w:t>
      </w:r>
      <w:r w:rsidRPr="00E71B5B">
        <w:rPr>
          <w:rFonts w:ascii="Poppins" w:hAnsi="Poppins" w:cs="Poppins"/>
          <w:b/>
          <w:bCs/>
        </w:rPr>
        <w:t>Sexual mirroring:</w:t>
      </w:r>
      <w:r w:rsidRPr="00E71B5B">
        <w:rPr>
          <w:rFonts w:ascii="Poppins" w:hAnsi="Poppins" w:cs="Poppins"/>
        </w:rPr>
        <w:t xml:space="preserve"> Continue the exercises from </w:t>
      </w:r>
      <w:r w:rsidRPr="00380016">
        <w:rPr>
          <w:rFonts w:ascii="Poppins" w:hAnsi="Poppins" w:cs="Poppins"/>
        </w:rPr>
        <w:t>Stage 2</w:t>
      </w:r>
      <w:r w:rsidR="00152422">
        <w:rPr>
          <w:rFonts w:ascii="Poppins" w:hAnsi="Poppins" w:cs="Poppins"/>
        </w:rPr>
        <w:t xml:space="preserve"> </w:t>
      </w:r>
      <w:r w:rsidR="00C01565">
        <w:rPr>
          <w:rFonts w:ascii="Poppins" w:hAnsi="Poppins" w:cs="Poppins"/>
        </w:rPr>
        <w:t xml:space="preserve">and Stage </w:t>
      </w:r>
      <w:r w:rsidR="00152422">
        <w:rPr>
          <w:rFonts w:ascii="Poppins" w:hAnsi="Poppins" w:cs="Poppins"/>
        </w:rPr>
        <w:t xml:space="preserve">3 </w:t>
      </w:r>
      <w:r w:rsidR="00152422" w:rsidRPr="00380016">
        <w:rPr>
          <w:rFonts w:ascii="Poppins" w:hAnsi="Poppins" w:cs="Poppins"/>
        </w:rPr>
        <w:t>until</w:t>
      </w:r>
      <w:r w:rsidRPr="00E71B5B">
        <w:rPr>
          <w:rFonts w:ascii="Poppins" w:hAnsi="Poppins" w:cs="Poppins"/>
        </w:rPr>
        <w:t xml:space="preserve"> ready to begin device inflation. Once you can cycle the erectile device, stimulate your penis with the erectile device inflated.</w:t>
      </w:r>
    </w:p>
    <w:p w14:paraId="7DEC0890" w14:textId="77777777" w:rsidR="00746178" w:rsidRPr="00E71B5B" w:rsidRDefault="00746178" w:rsidP="00746178">
      <w:pPr>
        <w:spacing w:after="0"/>
        <w:rPr>
          <w:rFonts w:ascii="Poppins" w:hAnsi="Poppins" w:cs="Poppins"/>
        </w:rPr>
      </w:pPr>
      <w:r w:rsidRPr="00E71B5B">
        <w:rPr>
          <w:rFonts w:ascii="Poppins" w:hAnsi="Poppins" w:cs="Poppins"/>
        </w:rPr>
        <w:t xml:space="preserve"> • These exercises can be done individually or with partner assistance. </w:t>
      </w:r>
    </w:p>
    <w:p w14:paraId="0C3BED96" w14:textId="46DE2585" w:rsidR="00D05C42" w:rsidRDefault="00D05C42" w:rsidP="00746178">
      <w:pPr>
        <w:rPr>
          <w:rFonts w:ascii="Poppins" w:hAnsi="Poppins" w:cs="Poppins"/>
        </w:rPr>
      </w:pPr>
    </w:p>
    <w:p w14:paraId="63117459" w14:textId="53B4FE21" w:rsidR="00746178" w:rsidRPr="00E71B5B" w:rsidRDefault="00D05C42" w:rsidP="00746178">
      <w:pPr>
        <w:rPr>
          <w:rFonts w:ascii="Poppins" w:hAnsi="Poppins" w:cs="Poppins"/>
        </w:rPr>
      </w:pPr>
      <w:r w:rsidRPr="00C97EAF">
        <w:rPr>
          <w:rFonts w:ascii="Poppins" w:hAnsi="Poppins" w:cs="Poppins"/>
        </w:rPr>
        <w:t xml:space="preserve">• </w:t>
      </w:r>
      <w:r w:rsidR="00746178" w:rsidRPr="00E71B5B">
        <w:rPr>
          <w:rFonts w:ascii="Poppins" w:hAnsi="Poppins" w:cs="Poppins"/>
        </w:rPr>
        <w:t>Once cleared by your</w:t>
      </w:r>
      <w:r w:rsidR="00152422">
        <w:rPr>
          <w:rFonts w:ascii="Poppins" w:hAnsi="Poppins" w:cs="Poppins"/>
        </w:rPr>
        <w:t xml:space="preserve"> surgeon </w:t>
      </w:r>
      <w:r w:rsidR="00E00464">
        <w:rPr>
          <w:rFonts w:ascii="Poppins" w:hAnsi="Poppins" w:cs="Poppins"/>
        </w:rPr>
        <w:t xml:space="preserve">and </w:t>
      </w:r>
      <w:r w:rsidR="00E00464" w:rsidRPr="00E71B5B">
        <w:rPr>
          <w:rFonts w:ascii="Poppins" w:hAnsi="Poppins" w:cs="Poppins"/>
        </w:rPr>
        <w:t>urology</w:t>
      </w:r>
      <w:r w:rsidR="00746178" w:rsidRPr="00E71B5B">
        <w:rPr>
          <w:rFonts w:ascii="Poppins" w:hAnsi="Poppins" w:cs="Poppins"/>
        </w:rPr>
        <w:t xml:space="preserve"> team, sexual penetration can begin. This is typically </w:t>
      </w:r>
      <w:r w:rsidR="00E00464">
        <w:rPr>
          <w:rFonts w:ascii="Poppins" w:hAnsi="Poppins" w:cs="Poppins"/>
        </w:rPr>
        <w:t>four</w:t>
      </w:r>
      <w:r w:rsidR="00746178" w:rsidRPr="00E71B5B">
        <w:rPr>
          <w:rFonts w:ascii="Poppins" w:hAnsi="Poppins" w:cs="Poppins"/>
        </w:rPr>
        <w:t xml:space="preserve"> months after placement of the device. </w:t>
      </w:r>
    </w:p>
    <w:p w14:paraId="2FA953DF" w14:textId="77777777" w:rsidR="00746178" w:rsidRPr="00E71B5B" w:rsidRDefault="00746178" w:rsidP="00746178">
      <w:pPr>
        <w:rPr>
          <w:rFonts w:ascii="Poppins" w:hAnsi="Poppins" w:cs="Poppins"/>
          <w:b/>
          <w:bCs/>
        </w:rPr>
      </w:pPr>
      <w:r w:rsidRPr="00E71B5B">
        <w:rPr>
          <w:rFonts w:ascii="Poppins" w:hAnsi="Poppins" w:cs="Poppins"/>
          <w:b/>
          <w:bCs/>
        </w:rPr>
        <w:t xml:space="preserve">Conclusion </w:t>
      </w:r>
    </w:p>
    <w:p w14:paraId="0E036E2D" w14:textId="77777777" w:rsidR="00746178" w:rsidRPr="00E71B5B" w:rsidRDefault="00746178" w:rsidP="00746178">
      <w:pPr>
        <w:rPr>
          <w:rFonts w:ascii="Poppins" w:hAnsi="Poppins" w:cs="Poppins"/>
        </w:rPr>
      </w:pPr>
      <w:r w:rsidRPr="00E71B5B">
        <w:rPr>
          <w:rFonts w:ascii="Poppins" w:hAnsi="Poppins" w:cs="Poppins"/>
        </w:rPr>
        <w:t>There is no set end point or conclusion to this protocol. Ultimately, it should serve as a road map to help you navigate and explore your new anatomy and maximize your pleasure from penile sensation.</w:t>
      </w:r>
    </w:p>
    <w:p w14:paraId="34A677DC" w14:textId="2BCB7543" w:rsidR="00746178" w:rsidRPr="00E71B5B" w:rsidRDefault="00746178" w:rsidP="00746178">
      <w:pPr>
        <w:rPr>
          <w:rFonts w:ascii="Poppins" w:hAnsi="Poppins" w:cs="Poppins"/>
          <w:lang w:val="mi-NZ"/>
        </w:rPr>
      </w:pPr>
      <w:r w:rsidRPr="00E71B5B">
        <w:rPr>
          <w:rFonts w:ascii="Poppins" w:hAnsi="Poppins" w:cs="Poppins"/>
        </w:rPr>
        <w:t xml:space="preserve">Your journey is unique, and this </w:t>
      </w:r>
      <w:r w:rsidR="00C13D04">
        <w:rPr>
          <w:rFonts w:ascii="Poppins" w:hAnsi="Poppins" w:cs="Poppins"/>
        </w:rPr>
        <w:t xml:space="preserve">resource </w:t>
      </w:r>
      <w:r w:rsidRPr="00E71B5B">
        <w:rPr>
          <w:rFonts w:ascii="Poppins" w:hAnsi="Poppins" w:cs="Poppins"/>
        </w:rPr>
        <w:t>is a tool to assist you in your own self exploration. We are always open to feedback to help us improve it. Your insight about your personal experience is appreciated. Please feel free to give us any feedback</w:t>
      </w:r>
      <w:r w:rsidR="0025373F" w:rsidRPr="00E71B5B">
        <w:rPr>
          <w:rFonts w:ascii="Poppins" w:hAnsi="Poppins" w:cs="Poppins"/>
        </w:rPr>
        <w:t xml:space="preserve">- </w:t>
      </w:r>
      <w:r w:rsidR="009D564C">
        <w:rPr>
          <w:rFonts w:ascii="Poppins" w:hAnsi="Poppins" w:cs="Poppins"/>
        </w:rPr>
        <w:t xml:space="preserve">our email is </w:t>
      </w:r>
      <w:hyperlink r:id="rId13" w:history="1">
        <w:r w:rsidR="0025373F" w:rsidRPr="00E71B5B">
          <w:rPr>
            <w:rStyle w:val="Hyperlink"/>
            <w:rFonts w:ascii="Poppins" w:hAnsi="Poppins" w:cs="Poppins"/>
          </w:rPr>
          <w:t>gender.surgery@tewhatuora.govt.nz</w:t>
        </w:r>
      </w:hyperlink>
      <w:r w:rsidR="0025373F" w:rsidRPr="00E71B5B">
        <w:rPr>
          <w:rFonts w:ascii="Poppins" w:hAnsi="Poppins" w:cs="Poppins"/>
        </w:rPr>
        <w:t xml:space="preserve"> </w:t>
      </w:r>
      <w:r w:rsidRPr="00E71B5B">
        <w:rPr>
          <w:rFonts w:ascii="Poppins" w:hAnsi="Poppins" w:cs="Poppins"/>
        </w:rPr>
        <w:t>.</w:t>
      </w:r>
    </w:p>
    <w:p w14:paraId="2AB5592F" w14:textId="4F06F95A" w:rsidR="006540F6" w:rsidRPr="006540F6" w:rsidRDefault="006540F6" w:rsidP="00897C49">
      <w:pPr>
        <w:spacing w:before="117" w:after="0" w:line="240" w:lineRule="auto"/>
        <w:rPr>
          <w:rFonts w:ascii="Poppins" w:hAnsi="Poppins" w:cs="Poppins"/>
          <w:b/>
          <w:color w:val="00A2AC"/>
          <w:sz w:val="28"/>
        </w:rPr>
      </w:pPr>
      <w:r w:rsidRPr="006540F6">
        <w:rPr>
          <w:rFonts w:ascii="Poppins" w:hAnsi="Poppins" w:cs="Poppins"/>
          <w:b/>
          <w:color w:val="00A2AC"/>
          <w:sz w:val="28"/>
        </w:rPr>
        <w:t xml:space="preserve">Gender Affirming </w:t>
      </w:r>
      <w:r w:rsidR="0025373F">
        <w:rPr>
          <w:rFonts w:ascii="Poppins" w:hAnsi="Poppins" w:cs="Poppins"/>
          <w:b/>
          <w:color w:val="00A2AC"/>
          <w:sz w:val="28"/>
        </w:rPr>
        <w:t>(g</w:t>
      </w:r>
      <w:r w:rsidRPr="006540F6">
        <w:rPr>
          <w:rFonts w:ascii="Poppins" w:hAnsi="Poppins" w:cs="Poppins"/>
          <w:b/>
          <w:color w:val="00A2AC"/>
          <w:sz w:val="28"/>
        </w:rPr>
        <w:t>enital</w:t>
      </w:r>
      <w:r w:rsidR="0025373F">
        <w:rPr>
          <w:rFonts w:ascii="Poppins" w:hAnsi="Poppins" w:cs="Poppins"/>
          <w:b/>
          <w:color w:val="00A2AC"/>
          <w:sz w:val="28"/>
        </w:rPr>
        <w:t>)</w:t>
      </w:r>
      <w:r w:rsidRPr="006540F6">
        <w:rPr>
          <w:rFonts w:ascii="Poppins" w:hAnsi="Poppins" w:cs="Poppins"/>
          <w:b/>
          <w:color w:val="00A2AC"/>
          <w:sz w:val="28"/>
        </w:rPr>
        <w:t xml:space="preserve"> Surgery Service </w:t>
      </w:r>
      <w:r w:rsidR="006C7A95" w:rsidRPr="006C7A95">
        <w:rPr>
          <w:rFonts w:ascii="Poppins" w:hAnsi="Poppins" w:cs="Poppins"/>
          <w:b/>
          <w:color w:val="00A2AC"/>
          <w:sz w:val="28"/>
        </w:rPr>
        <w:t>Team</w:t>
      </w:r>
    </w:p>
    <w:p w14:paraId="324C11E1" w14:textId="468B7FCC" w:rsidR="000921AF" w:rsidRDefault="00FD4735" w:rsidP="000F0E7C">
      <w:r>
        <w:rPr>
          <w:b/>
          <w:color w:val="1C2549"/>
          <w:spacing w:val="-2"/>
          <w:sz w:val="20"/>
        </w:rPr>
        <w:t>National Specialist Services</w:t>
      </w:r>
    </w:p>
    <w:p w14:paraId="2B56A4CE" w14:textId="77777777" w:rsidR="000921AF" w:rsidRDefault="000921AF" w:rsidP="000F0E7C"/>
    <w:p w14:paraId="4340DF8C" w14:textId="53C548D1" w:rsidR="00316F7B" w:rsidRDefault="006E3522" w:rsidP="000F0E7C">
      <w:r>
        <w:rPr>
          <w:noProof/>
        </w:rPr>
        <w:drawing>
          <wp:anchor distT="0" distB="0" distL="0" distR="0" simplePos="0" relativeHeight="251658240" behindDoc="1" locked="0" layoutInCell="1" allowOverlap="1" wp14:anchorId="0FD1FBD3" wp14:editId="05B67824">
            <wp:simplePos x="0" y="0"/>
            <wp:positionH relativeFrom="margin">
              <wp:posOffset>4386580</wp:posOffset>
            </wp:positionH>
            <wp:positionV relativeFrom="margin">
              <wp:posOffset>8771778</wp:posOffset>
            </wp:positionV>
            <wp:extent cx="1732280" cy="31496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732280" cy="314960"/>
                    </a:xfrm>
                    <a:prstGeom prst="rect">
                      <a:avLst/>
                    </a:prstGeom>
                  </pic:spPr>
                </pic:pic>
              </a:graphicData>
            </a:graphic>
          </wp:anchor>
        </w:drawing>
      </w:r>
    </w:p>
    <w:p w14:paraId="2ACCD9F3" w14:textId="24AB5699" w:rsidR="000921AF" w:rsidRPr="000F0E7C" w:rsidRDefault="000921AF" w:rsidP="000F0E7C"/>
    <w:sectPr w:rsidR="000921AF" w:rsidRPr="000F0E7C" w:rsidSect="00281E30">
      <w:headerReference w:type="default" r:id="rId15"/>
      <w:footerReference w:type="default" r:id="rId16"/>
      <w:headerReference w:type="first" r:id="rId17"/>
      <w:footerReference w:type="first" r:id="rId18"/>
      <w:pgSz w:w="11906" w:h="16838"/>
      <w:pgMar w:top="1440" w:right="849"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94CB" w14:textId="77777777" w:rsidR="00BD5F61" w:rsidRDefault="00BD5F61" w:rsidP="00EB3422">
      <w:r>
        <w:separator/>
      </w:r>
    </w:p>
  </w:endnote>
  <w:endnote w:type="continuationSeparator" w:id="0">
    <w:p w14:paraId="4AD89C6E" w14:textId="77777777" w:rsidR="00BD5F61" w:rsidRDefault="00BD5F61" w:rsidP="00EB3422">
      <w:r>
        <w:continuationSeparator/>
      </w:r>
    </w:p>
  </w:endnote>
  <w:endnote w:type="continuationNotice" w:id="1">
    <w:p w14:paraId="659B4585" w14:textId="77777777" w:rsidR="00BD5F61" w:rsidRDefault="00BD5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CE88" w14:textId="6E2E8DEF" w:rsidR="002774D7" w:rsidRPr="00060CD9" w:rsidRDefault="00060CD9">
    <w:pPr>
      <w:pStyle w:val="Footer"/>
      <w:rPr>
        <w:sz w:val="18"/>
        <w:szCs w:val="18"/>
      </w:rPr>
    </w:pPr>
    <w:r w:rsidRPr="00060CD9">
      <w:rPr>
        <w:sz w:val="18"/>
        <w:szCs w:val="18"/>
      </w:rPr>
      <w:t>03.2025</w:t>
    </w:r>
  </w:p>
  <w:p w14:paraId="0595160E" w14:textId="77777777" w:rsidR="002774D7" w:rsidRDefault="0027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EndPr>
      <w:rPr>
        <w:noProof/>
      </w:rPr>
    </w:sdtEndPr>
    <w:sdtContent>
      <w:p w14:paraId="268B50DF" w14:textId="77777777" w:rsidR="00684CAC" w:rsidRDefault="00ED70B3">
        <w:pPr>
          <w:pStyle w:val="Footer"/>
          <w:jc w:val="center"/>
        </w:pPr>
      </w:p>
    </w:sdtContent>
  </w:sdt>
  <w:p w14:paraId="49AA2FE9" w14:textId="77777777" w:rsidR="003A10C8" w:rsidRDefault="00A92D1C">
    <w:pPr>
      <w:pStyle w:val="Footer"/>
    </w:pPr>
    <w:r>
      <w:rPr>
        <w:noProof/>
      </w:rPr>
      <w:drawing>
        <wp:anchor distT="0" distB="0" distL="114300" distR="114300" simplePos="0" relativeHeight="251658240" behindDoc="1" locked="0" layoutInCell="1" allowOverlap="1" wp14:anchorId="1F2142B8" wp14:editId="5A095D64">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3889" w14:textId="77777777" w:rsidR="00BD5F61" w:rsidRDefault="00BD5F61" w:rsidP="00EB3422">
      <w:r>
        <w:separator/>
      </w:r>
    </w:p>
  </w:footnote>
  <w:footnote w:type="continuationSeparator" w:id="0">
    <w:p w14:paraId="0935F024" w14:textId="77777777" w:rsidR="00BD5F61" w:rsidRDefault="00BD5F61" w:rsidP="00EB3422">
      <w:r>
        <w:continuationSeparator/>
      </w:r>
    </w:p>
  </w:footnote>
  <w:footnote w:type="continuationNotice" w:id="1">
    <w:p w14:paraId="3F7D6DDC" w14:textId="77777777" w:rsidR="00BD5F61" w:rsidRDefault="00BD5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5794" w14:textId="77777777"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2682BFE5" wp14:editId="010889C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3F99C1F3" wp14:editId="08B2656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F16C" w14:textId="77777777"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3EE871AA" wp14:editId="765D5368">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58241" behindDoc="1" locked="0" layoutInCell="1" allowOverlap="1" wp14:anchorId="7555B603" wp14:editId="74348D65">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B8F"/>
    <w:multiLevelType w:val="hybridMultilevel"/>
    <w:tmpl w:val="53183B78"/>
    <w:lvl w:ilvl="0" w:tplc="14090001">
      <w:start w:val="1"/>
      <w:numFmt w:val="bullet"/>
      <w:lvlText w:val=""/>
      <w:lvlJc w:val="left"/>
      <w:pPr>
        <w:ind w:left="2385" w:hanging="360"/>
      </w:pPr>
      <w:rPr>
        <w:rFonts w:ascii="Symbol" w:hAnsi="Symbol" w:hint="default"/>
      </w:rPr>
    </w:lvl>
    <w:lvl w:ilvl="1" w:tplc="14090003" w:tentative="1">
      <w:start w:val="1"/>
      <w:numFmt w:val="bullet"/>
      <w:lvlText w:val="o"/>
      <w:lvlJc w:val="left"/>
      <w:pPr>
        <w:ind w:left="3105" w:hanging="360"/>
      </w:pPr>
      <w:rPr>
        <w:rFonts w:ascii="Courier New" w:hAnsi="Courier New" w:cs="Courier New" w:hint="default"/>
      </w:rPr>
    </w:lvl>
    <w:lvl w:ilvl="2" w:tplc="14090005" w:tentative="1">
      <w:start w:val="1"/>
      <w:numFmt w:val="bullet"/>
      <w:lvlText w:val=""/>
      <w:lvlJc w:val="left"/>
      <w:pPr>
        <w:ind w:left="3825" w:hanging="360"/>
      </w:pPr>
      <w:rPr>
        <w:rFonts w:ascii="Wingdings" w:hAnsi="Wingdings" w:hint="default"/>
      </w:rPr>
    </w:lvl>
    <w:lvl w:ilvl="3" w:tplc="14090001" w:tentative="1">
      <w:start w:val="1"/>
      <w:numFmt w:val="bullet"/>
      <w:lvlText w:val=""/>
      <w:lvlJc w:val="left"/>
      <w:pPr>
        <w:ind w:left="4545" w:hanging="360"/>
      </w:pPr>
      <w:rPr>
        <w:rFonts w:ascii="Symbol" w:hAnsi="Symbol" w:hint="default"/>
      </w:rPr>
    </w:lvl>
    <w:lvl w:ilvl="4" w:tplc="14090003" w:tentative="1">
      <w:start w:val="1"/>
      <w:numFmt w:val="bullet"/>
      <w:lvlText w:val="o"/>
      <w:lvlJc w:val="left"/>
      <w:pPr>
        <w:ind w:left="5265" w:hanging="360"/>
      </w:pPr>
      <w:rPr>
        <w:rFonts w:ascii="Courier New" w:hAnsi="Courier New" w:cs="Courier New" w:hint="default"/>
      </w:rPr>
    </w:lvl>
    <w:lvl w:ilvl="5" w:tplc="14090005" w:tentative="1">
      <w:start w:val="1"/>
      <w:numFmt w:val="bullet"/>
      <w:lvlText w:val=""/>
      <w:lvlJc w:val="left"/>
      <w:pPr>
        <w:ind w:left="5985" w:hanging="360"/>
      </w:pPr>
      <w:rPr>
        <w:rFonts w:ascii="Wingdings" w:hAnsi="Wingdings" w:hint="default"/>
      </w:rPr>
    </w:lvl>
    <w:lvl w:ilvl="6" w:tplc="14090001" w:tentative="1">
      <w:start w:val="1"/>
      <w:numFmt w:val="bullet"/>
      <w:lvlText w:val=""/>
      <w:lvlJc w:val="left"/>
      <w:pPr>
        <w:ind w:left="6705" w:hanging="360"/>
      </w:pPr>
      <w:rPr>
        <w:rFonts w:ascii="Symbol" w:hAnsi="Symbol" w:hint="default"/>
      </w:rPr>
    </w:lvl>
    <w:lvl w:ilvl="7" w:tplc="14090003" w:tentative="1">
      <w:start w:val="1"/>
      <w:numFmt w:val="bullet"/>
      <w:lvlText w:val="o"/>
      <w:lvlJc w:val="left"/>
      <w:pPr>
        <w:ind w:left="7425" w:hanging="360"/>
      </w:pPr>
      <w:rPr>
        <w:rFonts w:ascii="Courier New" w:hAnsi="Courier New" w:cs="Courier New" w:hint="default"/>
      </w:rPr>
    </w:lvl>
    <w:lvl w:ilvl="8" w:tplc="14090005" w:tentative="1">
      <w:start w:val="1"/>
      <w:numFmt w:val="bullet"/>
      <w:lvlText w:val=""/>
      <w:lvlJc w:val="left"/>
      <w:pPr>
        <w:ind w:left="8145" w:hanging="360"/>
      </w:pPr>
      <w:rPr>
        <w:rFonts w:ascii="Wingdings" w:hAnsi="Wingdings"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230A20"/>
    <w:multiLevelType w:val="hybridMultilevel"/>
    <w:tmpl w:val="3D9E6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EB1BF9"/>
    <w:multiLevelType w:val="multilevel"/>
    <w:tmpl w:val="B7D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1C2949"/>
    <w:multiLevelType w:val="hybridMultilevel"/>
    <w:tmpl w:val="76C2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FC515F"/>
    <w:multiLevelType w:val="hybridMultilevel"/>
    <w:tmpl w:val="A93285A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F303692"/>
    <w:multiLevelType w:val="hybridMultilevel"/>
    <w:tmpl w:val="5992A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2231E9"/>
    <w:multiLevelType w:val="hybridMultilevel"/>
    <w:tmpl w:val="3D60E71A"/>
    <w:lvl w:ilvl="0" w:tplc="605E4FC2">
      <w:numFmt w:val="bullet"/>
      <w:lvlText w:val="-"/>
      <w:lvlJc w:val="left"/>
      <w:pPr>
        <w:ind w:left="720" w:hanging="360"/>
      </w:pPr>
      <w:rPr>
        <w:rFonts w:ascii="Aptos" w:eastAsia="MS Mincho" w:hAnsi="Apto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E340C4"/>
    <w:multiLevelType w:val="hybridMultilevel"/>
    <w:tmpl w:val="E6A4E4D2"/>
    <w:lvl w:ilvl="0" w:tplc="579C85A8">
      <w:start w:val="5"/>
      <w:numFmt w:val="decimal"/>
      <w:lvlText w:val="%1"/>
      <w:lvlJc w:val="left"/>
      <w:pPr>
        <w:ind w:left="720" w:hanging="360"/>
      </w:pPr>
      <w:rPr>
        <w:rFonts w:hint="default"/>
        <w:b/>
        <w:color w:val="337AB7"/>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0154751"/>
    <w:multiLevelType w:val="hybridMultilevel"/>
    <w:tmpl w:val="345AB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7964042"/>
    <w:multiLevelType w:val="multilevel"/>
    <w:tmpl w:val="B32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D4035"/>
    <w:multiLevelType w:val="multilevel"/>
    <w:tmpl w:val="C02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8692977">
    <w:abstractNumId w:val="1"/>
  </w:num>
  <w:num w:numId="2" w16cid:durableId="1730835326">
    <w:abstractNumId w:val="0"/>
  </w:num>
  <w:num w:numId="3" w16cid:durableId="1909463283">
    <w:abstractNumId w:val="9"/>
  </w:num>
  <w:num w:numId="4" w16cid:durableId="1285691687">
    <w:abstractNumId w:val="8"/>
  </w:num>
  <w:num w:numId="5" w16cid:durableId="719210538">
    <w:abstractNumId w:val="7"/>
  </w:num>
  <w:num w:numId="6" w16cid:durableId="236474968">
    <w:abstractNumId w:val="6"/>
  </w:num>
  <w:num w:numId="7" w16cid:durableId="1861772439">
    <w:abstractNumId w:val="5"/>
  </w:num>
  <w:num w:numId="8" w16cid:durableId="800851668">
    <w:abstractNumId w:val="2"/>
  </w:num>
  <w:num w:numId="9" w16cid:durableId="820002295">
    <w:abstractNumId w:val="11"/>
  </w:num>
  <w:num w:numId="10" w16cid:durableId="153688279">
    <w:abstractNumId w:val="10"/>
  </w:num>
  <w:num w:numId="11" w16cid:durableId="307327385">
    <w:abstractNumId w:val="3"/>
  </w:num>
  <w:num w:numId="12" w16cid:durableId="1159610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06"/>
    <w:rsid w:val="0001205B"/>
    <w:rsid w:val="00022739"/>
    <w:rsid w:val="000255F8"/>
    <w:rsid w:val="000277A9"/>
    <w:rsid w:val="00031597"/>
    <w:rsid w:val="00033F7C"/>
    <w:rsid w:val="00036886"/>
    <w:rsid w:val="00037DBC"/>
    <w:rsid w:val="00040F8D"/>
    <w:rsid w:val="0004161A"/>
    <w:rsid w:val="0004277B"/>
    <w:rsid w:val="00046B53"/>
    <w:rsid w:val="00057F5B"/>
    <w:rsid w:val="00060CD9"/>
    <w:rsid w:val="00062B9C"/>
    <w:rsid w:val="00065127"/>
    <w:rsid w:val="000654CE"/>
    <w:rsid w:val="000676FD"/>
    <w:rsid w:val="000768AC"/>
    <w:rsid w:val="00080D3F"/>
    <w:rsid w:val="00081DC4"/>
    <w:rsid w:val="000840B5"/>
    <w:rsid w:val="00084131"/>
    <w:rsid w:val="000857CB"/>
    <w:rsid w:val="000867F2"/>
    <w:rsid w:val="00091FCD"/>
    <w:rsid w:val="000921AF"/>
    <w:rsid w:val="000A3791"/>
    <w:rsid w:val="000A786F"/>
    <w:rsid w:val="000A7D26"/>
    <w:rsid w:val="000B244B"/>
    <w:rsid w:val="000B2C68"/>
    <w:rsid w:val="000B5F6C"/>
    <w:rsid w:val="000B74D4"/>
    <w:rsid w:val="000B750C"/>
    <w:rsid w:val="000B772A"/>
    <w:rsid w:val="000C2DCC"/>
    <w:rsid w:val="000C47C4"/>
    <w:rsid w:val="000C50F5"/>
    <w:rsid w:val="000D243B"/>
    <w:rsid w:val="000D347C"/>
    <w:rsid w:val="000D4A76"/>
    <w:rsid w:val="000E1C9D"/>
    <w:rsid w:val="000E1CFE"/>
    <w:rsid w:val="000E4CAC"/>
    <w:rsid w:val="000E4D03"/>
    <w:rsid w:val="000E7289"/>
    <w:rsid w:val="000F0E7C"/>
    <w:rsid w:val="0010127A"/>
    <w:rsid w:val="00102AFB"/>
    <w:rsid w:val="00120482"/>
    <w:rsid w:val="00132CF1"/>
    <w:rsid w:val="00141174"/>
    <w:rsid w:val="001458D5"/>
    <w:rsid w:val="00152422"/>
    <w:rsid w:val="0016752C"/>
    <w:rsid w:val="00171A5C"/>
    <w:rsid w:val="0017320A"/>
    <w:rsid w:val="00173CD9"/>
    <w:rsid w:val="00175D0F"/>
    <w:rsid w:val="00181EAD"/>
    <w:rsid w:val="00183A68"/>
    <w:rsid w:val="00192364"/>
    <w:rsid w:val="001B2423"/>
    <w:rsid w:val="001B3530"/>
    <w:rsid w:val="001B41BD"/>
    <w:rsid w:val="001B7946"/>
    <w:rsid w:val="001C123E"/>
    <w:rsid w:val="001C1782"/>
    <w:rsid w:val="001C3E27"/>
    <w:rsid w:val="001C3EEF"/>
    <w:rsid w:val="001C5B33"/>
    <w:rsid w:val="001D0E0C"/>
    <w:rsid w:val="001D3540"/>
    <w:rsid w:val="001D35EC"/>
    <w:rsid w:val="001D4684"/>
    <w:rsid w:val="001D715A"/>
    <w:rsid w:val="001D74C9"/>
    <w:rsid w:val="001F3A74"/>
    <w:rsid w:val="001F4B4D"/>
    <w:rsid w:val="001F69AA"/>
    <w:rsid w:val="001F7F04"/>
    <w:rsid w:val="00200BE3"/>
    <w:rsid w:val="00201783"/>
    <w:rsid w:val="002030D9"/>
    <w:rsid w:val="0020341A"/>
    <w:rsid w:val="00207D5F"/>
    <w:rsid w:val="002173C2"/>
    <w:rsid w:val="00217972"/>
    <w:rsid w:val="002235C5"/>
    <w:rsid w:val="00224D58"/>
    <w:rsid w:val="0022577B"/>
    <w:rsid w:val="002267B8"/>
    <w:rsid w:val="00226924"/>
    <w:rsid w:val="002332E0"/>
    <w:rsid w:val="00234F2C"/>
    <w:rsid w:val="00241EA9"/>
    <w:rsid w:val="00245447"/>
    <w:rsid w:val="002454DC"/>
    <w:rsid w:val="00251C41"/>
    <w:rsid w:val="0025373F"/>
    <w:rsid w:val="0025655D"/>
    <w:rsid w:val="00256979"/>
    <w:rsid w:val="0026141B"/>
    <w:rsid w:val="00263A02"/>
    <w:rsid w:val="00263F0B"/>
    <w:rsid w:val="00264183"/>
    <w:rsid w:val="00270103"/>
    <w:rsid w:val="002718AB"/>
    <w:rsid w:val="002774D7"/>
    <w:rsid w:val="00281C9C"/>
    <w:rsid w:val="00281E30"/>
    <w:rsid w:val="00281FFF"/>
    <w:rsid w:val="00283ED3"/>
    <w:rsid w:val="00284764"/>
    <w:rsid w:val="00285E9D"/>
    <w:rsid w:val="00290205"/>
    <w:rsid w:val="002938DF"/>
    <w:rsid w:val="00296597"/>
    <w:rsid w:val="0029705B"/>
    <w:rsid w:val="002A0027"/>
    <w:rsid w:val="002A22B1"/>
    <w:rsid w:val="002B152F"/>
    <w:rsid w:val="002B21EE"/>
    <w:rsid w:val="002B2683"/>
    <w:rsid w:val="002E18E0"/>
    <w:rsid w:val="002E4650"/>
    <w:rsid w:val="002F1E2A"/>
    <w:rsid w:val="002F527F"/>
    <w:rsid w:val="002F6315"/>
    <w:rsid w:val="00302A14"/>
    <w:rsid w:val="00302A74"/>
    <w:rsid w:val="00310492"/>
    <w:rsid w:val="00312162"/>
    <w:rsid w:val="00316F7B"/>
    <w:rsid w:val="0032411E"/>
    <w:rsid w:val="00325229"/>
    <w:rsid w:val="00326C66"/>
    <w:rsid w:val="00327DB8"/>
    <w:rsid w:val="00330D13"/>
    <w:rsid w:val="003324AB"/>
    <w:rsid w:val="00333CA8"/>
    <w:rsid w:val="003353CF"/>
    <w:rsid w:val="00335BC2"/>
    <w:rsid w:val="00340322"/>
    <w:rsid w:val="00340C19"/>
    <w:rsid w:val="0034601F"/>
    <w:rsid w:val="00347DE2"/>
    <w:rsid w:val="0035070D"/>
    <w:rsid w:val="00360437"/>
    <w:rsid w:val="003673C1"/>
    <w:rsid w:val="00367CD3"/>
    <w:rsid w:val="003719FC"/>
    <w:rsid w:val="00372223"/>
    <w:rsid w:val="00372D2B"/>
    <w:rsid w:val="00373833"/>
    <w:rsid w:val="0037667E"/>
    <w:rsid w:val="00380016"/>
    <w:rsid w:val="00386E35"/>
    <w:rsid w:val="003911E3"/>
    <w:rsid w:val="003917BF"/>
    <w:rsid w:val="0039725F"/>
    <w:rsid w:val="003A10C8"/>
    <w:rsid w:val="003A2D22"/>
    <w:rsid w:val="003B3348"/>
    <w:rsid w:val="003B351F"/>
    <w:rsid w:val="003B64AE"/>
    <w:rsid w:val="003C0FD6"/>
    <w:rsid w:val="003C1B7B"/>
    <w:rsid w:val="003C3767"/>
    <w:rsid w:val="003C6153"/>
    <w:rsid w:val="003C6636"/>
    <w:rsid w:val="003D4243"/>
    <w:rsid w:val="003E1E41"/>
    <w:rsid w:val="003E2001"/>
    <w:rsid w:val="003E59A8"/>
    <w:rsid w:val="003E7995"/>
    <w:rsid w:val="003F19BA"/>
    <w:rsid w:val="003F5F6F"/>
    <w:rsid w:val="003F60B7"/>
    <w:rsid w:val="004006FB"/>
    <w:rsid w:val="0040264E"/>
    <w:rsid w:val="004079F7"/>
    <w:rsid w:val="00422C3A"/>
    <w:rsid w:val="00432DF7"/>
    <w:rsid w:val="00436439"/>
    <w:rsid w:val="004401C0"/>
    <w:rsid w:val="004411CB"/>
    <w:rsid w:val="00441AF1"/>
    <w:rsid w:val="004426C9"/>
    <w:rsid w:val="00442C0A"/>
    <w:rsid w:val="00444B19"/>
    <w:rsid w:val="004555CE"/>
    <w:rsid w:val="00460D86"/>
    <w:rsid w:val="00462466"/>
    <w:rsid w:val="0046392C"/>
    <w:rsid w:val="00470B49"/>
    <w:rsid w:val="00476910"/>
    <w:rsid w:val="00480C55"/>
    <w:rsid w:val="00485610"/>
    <w:rsid w:val="00485CC5"/>
    <w:rsid w:val="004933E5"/>
    <w:rsid w:val="004A61B8"/>
    <w:rsid w:val="004A6F90"/>
    <w:rsid w:val="004A7954"/>
    <w:rsid w:val="004B1638"/>
    <w:rsid w:val="004B7053"/>
    <w:rsid w:val="004B7E8D"/>
    <w:rsid w:val="004C0200"/>
    <w:rsid w:val="004C13CE"/>
    <w:rsid w:val="004C1AF6"/>
    <w:rsid w:val="004C408D"/>
    <w:rsid w:val="004D3931"/>
    <w:rsid w:val="004D6A32"/>
    <w:rsid w:val="004E0F24"/>
    <w:rsid w:val="004E2DE1"/>
    <w:rsid w:val="004E44C1"/>
    <w:rsid w:val="004F1B68"/>
    <w:rsid w:val="004F5226"/>
    <w:rsid w:val="004F7DAE"/>
    <w:rsid w:val="00503C67"/>
    <w:rsid w:val="005046D6"/>
    <w:rsid w:val="00520B08"/>
    <w:rsid w:val="005247D4"/>
    <w:rsid w:val="00525FA3"/>
    <w:rsid w:val="005305A2"/>
    <w:rsid w:val="00532EE6"/>
    <w:rsid w:val="005352F0"/>
    <w:rsid w:val="00552860"/>
    <w:rsid w:val="00563ABD"/>
    <w:rsid w:val="005650D8"/>
    <w:rsid w:val="0057184F"/>
    <w:rsid w:val="0057241D"/>
    <w:rsid w:val="00573AD9"/>
    <w:rsid w:val="00574494"/>
    <w:rsid w:val="00582FEC"/>
    <w:rsid w:val="00590CD2"/>
    <w:rsid w:val="0059481C"/>
    <w:rsid w:val="00596837"/>
    <w:rsid w:val="005A41DD"/>
    <w:rsid w:val="005A59D6"/>
    <w:rsid w:val="005A6EEC"/>
    <w:rsid w:val="005A7022"/>
    <w:rsid w:val="005A7695"/>
    <w:rsid w:val="005B0B55"/>
    <w:rsid w:val="005B3CCE"/>
    <w:rsid w:val="005B5E41"/>
    <w:rsid w:val="005C0CFE"/>
    <w:rsid w:val="005C1EA2"/>
    <w:rsid w:val="005C21C6"/>
    <w:rsid w:val="005C5F42"/>
    <w:rsid w:val="005C6CB4"/>
    <w:rsid w:val="005D423D"/>
    <w:rsid w:val="005E10BD"/>
    <w:rsid w:val="005E15F6"/>
    <w:rsid w:val="005E3B48"/>
    <w:rsid w:val="005E43C4"/>
    <w:rsid w:val="005E46BC"/>
    <w:rsid w:val="005E4A5F"/>
    <w:rsid w:val="005E5921"/>
    <w:rsid w:val="005E6229"/>
    <w:rsid w:val="005F2218"/>
    <w:rsid w:val="005F6B2B"/>
    <w:rsid w:val="00607B46"/>
    <w:rsid w:val="0061165D"/>
    <w:rsid w:val="006245CD"/>
    <w:rsid w:val="006252B0"/>
    <w:rsid w:val="00642885"/>
    <w:rsid w:val="00651454"/>
    <w:rsid w:val="00651599"/>
    <w:rsid w:val="006540D5"/>
    <w:rsid w:val="006540F6"/>
    <w:rsid w:val="00655A1C"/>
    <w:rsid w:val="0066319C"/>
    <w:rsid w:val="006706F8"/>
    <w:rsid w:val="00684CAC"/>
    <w:rsid w:val="00685EAD"/>
    <w:rsid w:val="006936A3"/>
    <w:rsid w:val="00693F84"/>
    <w:rsid w:val="00695680"/>
    <w:rsid w:val="00695B2B"/>
    <w:rsid w:val="006A0019"/>
    <w:rsid w:val="006B1CA8"/>
    <w:rsid w:val="006B4B7D"/>
    <w:rsid w:val="006B74EB"/>
    <w:rsid w:val="006C0A91"/>
    <w:rsid w:val="006C7A95"/>
    <w:rsid w:val="006D0805"/>
    <w:rsid w:val="006D08F6"/>
    <w:rsid w:val="006D318E"/>
    <w:rsid w:val="006D52FD"/>
    <w:rsid w:val="006E3522"/>
    <w:rsid w:val="006F1193"/>
    <w:rsid w:val="006F19DC"/>
    <w:rsid w:val="006F38D2"/>
    <w:rsid w:val="006F59FC"/>
    <w:rsid w:val="00700E82"/>
    <w:rsid w:val="00701719"/>
    <w:rsid w:val="007054C5"/>
    <w:rsid w:val="00705FEE"/>
    <w:rsid w:val="0071089F"/>
    <w:rsid w:val="00713568"/>
    <w:rsid w:val="00723CAB"/>
    <w:rsid w:val="007309E4"/>
    <w:rsid w:val="00730DF4"/>
    <w:rsid w:val="0073238B"/>
    <w:rsid w:val="00737FA4"/>
    <w:rsid w:val="00746178"/>
    <w:rsid w:val="00752CEE"/>
    <w:rsid w:val="007537E2"/>
    <w:rsid w:val="00761C10"/>
    <w:rsid w:val="0076236E"/>
    <w:rsid w:val="00763A5F"/>
    <w:rsid w:val="00774ECD"/>
    <w:rsid w:val="00780D96"/>
    <w:rsid w:val="00785304"/>
    <w:rsid w:val="00787C98"/>
    <w:rsid w:val="00792A79"/>
    <w:rsid w:val="00794EE8"/>
    <w:rsid w:val="007A2744"/>
    <w:rsid w:val="007B22D2"/>
    <w:rsid w:val="007B4838"/>
    <w:rsid w:val="007B5F78"/>
    <w:rsid w:val="007D2301"/>
    <w:rsid w:val="007D357F"/>
    <w:rsid w:val="007D7E07"/>
    <w:rsid w:val="007E3258"/>
    <w:rsid w:val="007E3394"/>
    <w:rsid w:val="007E5BC7"/>
    <w:rsid w:val="007E666A"/>
    <w:rsid w:val="007E7FE5"/>
    <w:rsid w:val="007F223B"/>
    <w:rsid w:val="008017C8"/>
    <w:rsid w:val="00803A35"/>
    <w:rsid w:val="008041AC"/>
    <w:rsid w:val="0080534C"/>
    <w:rsid w:val="00811B78"/>
    <w:rsid w:val="008163EF"/>
    <w:rsid w:val="00816C0C"/>
    <w:rsid w:val="0082409D"/>
    <w:rsid w:val="0082447C"/>
    <w:rsid w:val="00832853"/>
    <w:rsid w:val="0083582B"/>
    <w:rsid w:val="00851316"/>
    <w:rsid w:val="0085154D"/>
    <w:rsid w:val="00856F4A"/>
    <w:rsid w:val="00857519"/>
    <w:rsid w:val="00861109"/>
    <w:rsid w:val="00861EAD"/>
    <w:rsid w:val="00863572"/>
    <w:rsid w:val="0086552C"/>
    <w:rsid w:val="00875046"/>
    <w:rsid w:val="00885DA2"/>
    <w:rsid w:val="00895C2A"/>
    <w:rsid w:val="00897C49"/>
    <w:rsid w:val="008A7C44"/>
    <w:rsid w:val="008A7F63"/>
    <w:rsid w:val="008B1553"/>
    <w:rsid w:val="008B2E47"/>
    <w:rsid w:val="008B6C39"/>
    <w:rsid w:val="008D08DF"/>
    <w:rsid w:val="008D27C9"/>
    <w:rsid w:val="008D5FCD"/>
    <w:rsid w:val="008E0140"/>
    <w:rsid w:val="008F76FD"/>
    <w:rsid w:val="00900ADE"/>
    <w:rsid w:val="00900BC0"/>
    <w:rsid w:val="00901440"/>
    <w:rsid w:val="00902332"/>
    <w:rsid w:val="0090293E"/>
    <w:rsid w:val="009100F9"/>
    <w:rsid w:val="00913DAE"/>
    <w:rsid w:val="00914145"/>
    <w:rsid w:val="009156A1"/>
    <w:rsid w:val="00924AEA"/>
    <w:rsid w:val="00931B06"/>
    <w:rsid w:val="00932A0B"/>
    <w:rsid w:val="0095063C"/>
    <w:rsid w:val="00951C87"/>
    <w:rsid w:val="009556E5"/>
    <w:rsid w:val="009701B1"/>
    <w:rsid w:val="0097074D"/>
    <w:rsid w:val="0097386B"/>
    <w:rsid w:val="00973C51"/>
    <w:rsid w:val="0097737A"/>
    <w:rsid w:val="0098395C"/>
    <w:rsid w:val="009867A5"/>
    <w:rsid w:val="00987E41"/>
    <w:rsid w:val="00992F20"/>
    <w:rsid w:val="009935CE"/>
    <w:rsid w:val="0099700F"/>
    <w:rsid w:val="00997CA6"/>
    <w:rsid w:val="009A185E"/>
    <w:rsid w:val="009A1B3B"/>
    <w:rsid w:val="009A79DD"/>
    <w:rsid w:val="009B59A7"/>
    <w:rsid w:val="009B5B92"/>
    <w:rsid w:val="009C1A6A"/>
    <w:rsid w:val="009C2388"/>
    <w:rsid w:val="009C23D3"/>
    <w:rsid w:val="009C31F0"/>
    <w:rsid w:val="009D564C"/>
    <w:rsid w:val="009D61E5"/>
    <w:rsid w:val="009E0C3E"/>
    <w:rsid w:val="009E33F7"/>
    <w:rsid w:val="009E4172"/>
    <w:rsid w:val="009E489B"/>
    <w:rsid w:val="009F195F"/>
    <w:rsid w:val="009F3719"/>
    <w:rsid w:val="009F38EB"/>
    <w:rsid w:val="00A031F8"/>
    <w:rsid w:val="00A03E1F"/>
    <w:rsid w:val="00A05296"/>
    <w:rsid w:val="00A071EF"/>
    <w:rsid w:val="00A1148C"/>
    <w:rsid w:val="00A1264B"/>
    <w:rsid w:val="00A12C5F"/>
    <w:rsid w:val="00A161E9"/>
    <w:rsid w:val="00A24683"/>
    <w:rsid w:val="00A27459"/>
    <w:rsid w:val="00A3188A"/>
    <w:rsid w:val="00A339E8"/>
    <w:rsid w:val="00A420F3"/>
    <w:rsid w:val="00A4427B"/>
    <w:rsid w:val="00A50151"/>
    <w:rsid w:val="00A5175C"/>
    <w:rsid w:val="00A544A5"/>
    <w:rsid w:val="00A57BC7"/>
    <w:rsid w:val="00A6420A"/>
    <w:rsid w:val="00A6781F"/>
    <w:rsid w:val="00A70F41"/>
    <w:rsid w:val="00A736BB"/>
    <w:rsid w:val="00A779DC"/>
    <w:rsid w:val="00A814D1"/>
    <w:rsid w:val="00A81BD7"/>
    <w:rsid w:val="00A90685"/>
    <w:rsid w:val="00A92D1C"/>
    <w:rsid w:val="00AA2378"/>
    <w:rsid w:val="00AA2955"/>
    <w:rsid w:val="00AA31C9"/>
    <w:rsid w:val="00AB0668"/>
    <w:rsid w:val="00AB0F1B"/>
    <w:rsid w:val="00AB5A2E"/>
    <w:rsid w:val="00AB7774"/>
    <w:rsid w:val="00AB79DF"/>
    <w:rsid w:val="00AC3AF6"/>
    <w:rsid w:val="00AD06A8"/>
    <w:rsid w:val="00AD212C"/>
    <w:rsid w:val="00AD2B0C"/>
    <w:rsid w:val="00AD5D23"/>
    <w:rsid w:val="00AD6D58"/>
    <w:rsid w:val="00AE12B4"/>
    <w:rsid w:val="00AE6F31"/>
    <w:rsid w:val="00AF5747"/>
    <w:rsid w:val="00B00970"/>
    <w:rsid w:val="00B0401A"/>
    <w:rsid w:val="00B10C25"/>
    <w:rsid w:val="00B1353B"/>
    <w:rsid w:val="00B16FC3"/>
    <w:rsid w:val="00B304DB"/>
    <w:rsid w:val="00B33810"/>
    <w:rsid w:val="00B426D8"/>
    <w:rsid w:val="00B52CFF"/>
    <w:rsid w:val="00B62593"/>
    <w:rsid w:val="00B70EAA"/>
    <w:rsid w:val="00B71A48"/>
    <w:rsid w:val="00B72FC5"/>
    <w:rsid w:val="00B77B6B"/>
    <w:rsid w:val="00B91658"/>
    <w:rsid w:val="00B92382"/>
    <w:rsid w:val="00BA271C"/>
    <w:rsid w:val="00BA4E4D"/>
    <w:rsid w:val="00BA5A18"/>
    <w:rsid w:val="00BB0978"/>
    <w:rsid w:val="00BB2C1B"/>
    <w:rsid w:val="00BB5894"/>
    <w:rsid w:val="00BB7004"/>
    <w:rsid w:val="00BC1E98"/>
    <w:rsid w:val="00BC41FC"/>
    <w:rsid w:val="00BD449F"/>
    <w:rsid w:val="00BD5F61"/>
    <w:rsid w:val="00BD7796"/>
    <w:rsid w:val="00BD7E09"/>
    <w:rsid w:val="00BE01D5"/>
    <w:rsid w:val="00C01565"/>
    <w:rsid w:val="00C022AE"/>
    <w:rsid w:val="00C027C4"/>
    <w:rsid w:val="00C120F2"/>
    <w:rsid w:val="00C13D04"/>
    <w:rsid w:val="00C220A9"/>
    <w:rsid w:val="00C30836"/>
    <w:rsid w:val="00C316FB"/>
    <w:rsid w:val="00C33CA7"/>
    <w:rsid w:val="00C3475C"/>
    <w:rsid w:val="00C35CED"/>
    <w:rsid w:val="00C36C23"/>
    <w:rsid w:val="00C37DAB"/>
    <w:rsid w:val="00C40E80"/>
    <w:rsid w:val="00C451F4"/>
    <w:rsid w:val="00C47F08"/>
    <w:rsid w:val="00C50B10"/>
    <w:rsid w:val="00C51096"/>
    <w:rsid w:val="00C5187D"/>
    <w:rsid w:val="00C52907"/>
    <w:rsid w:val="00C53725"/>
    <w:rsid w:val="00C558F1"/>
    <w:rsid w:val="00C62B73"/>
    <w:rsid w:val="00C63255"/>
    <w:rsid w:val="00C7143D"/>
    <w:rsid w:val="00C775A1"/>
    <w:rsid w:val="00C87154"/>
    <w:rsid w:val="00C87E7C"/>
    <w:rsid w:val="00C91A8E"/>
    <w:rsid w:val="00C9787F"/>
    <w:rsid w:val="00C97EAF"/>
    <w:rsid w:val="00CA2155"/>
    <w:rsid w:val="00CB14F3"/>
    <w:rsid w:val="00CB234E"/>
    <w:rsid w:val="00CB43CE"/>
    <w:rsid w:val="00CB4606"/>
    <w:rsid w:val="00CB64AD"/>
    <w:rsid w:val="00CC565C"/>
    <w:rsid w:val="00CD0860"/>
    <w:rsid w:val="00CD40BD"/>
    <w:rsid w:val="00CE004D"/>
    <w:rsid w:val="00CE0C50"/>
    <w:rsid w:val="00CE4C11"/>
    <w:rsid w:val="00CE757F"/>
    <w:rsid w:val="00CF1F9B"/>
    <w:rsid w:val="00CF2D03"/>
    <w:rsid w:val="00CF518A"/>
    <w:rsid w:val="00CF594C"/>
    <w:rsid w:val="00CF5BC7"/>
    <w:rsid w:val="00CF5BE3"/>
    <w:rsid w:val="00D02837"/>
    <w:rsid w:val="00D05343"/>
    <w:rsid w:val="00D054A8"/>
    <w:rsid w:val="00D05C42"/>
    <w:rsid w:val="00D121C1"/>
    <w:rsid w:val="00D1236E"/>
    <w:rsid w:val="00D136A4"/>
    <w:rsid w:val="00D16F59"/>
    <w:rsid w:val="00D23BFC"/>
    <w:rsid w:val="00D23D2C"/>
    <w:rsid w:val="00D30ED3"/>
    <w:rsid w:val="00D322F4"/>
    <w:rsid w:val="00D34C13"/>
    <w:rsid w:val="00D37941"/>
    <w:rsid w:val="00D44469"/>
    <w:rsid w:val="00D51EEC"/>
    <w:rsid w:val="00D521AA"/>
    <w:rsid w:val="00D5342E"/>
    <w:rsid w:val="00D56726"/>
    <w:rsid w:val="00D60075"/>
    <w:rsid w:val="00D60372"/>
    <w:rsid w:val="00D7719C"/>
    <w:rsid w:val="00D822CF"/>
    <w:rsid w:val="00D82EA3"/>
    <w:rsid w:val="00D86684"/>
    <w:rsid w:val="00D90DC8"/>
    <w:rsid w:val="00D94D35"/>
    <w:rsid w:val="00DA144D"/>
    <w:rsid w:val="00DA2CFF"/>
    <w:rsid w:val="00DA5378"/>
    <w:rsid w:val="00DB5CF6"/>
    <w:rsid w:val="00DD0BBE"/>
    <w:rsid w:val="00DE2DB2"/>
    <w:rsid w:val="00DE2EF6"/>
    <w:rsid w:val="00DF06BE"/>
    <w:rsid w:val="00DF14CB"/>
    <w:rsid w:val="00DF31D4"/>
    <w:rsid w:val="00DF3C35"/>
    <w:rsid w:val="00DF4230"/>
    <w:rsid w:val="00E00464"/>
    <w:rsid w:val="00E053FF"/>
    <w:rsid w:val="00E07265"/>
    <w:rsid w:val="00E24670"/>
    <w:rsid w:val="00E24A37"/>
    <w:rsid w:val="00E32C12"/>
    <w:rsid w:val="00E33742"/>
    <w:rsid w:val="00E37327"/>
    <w:rsid w:val="00E50479"/>
    <w:rsid w:val="00E53A9B"/>
    <w:rsid w:val="00E56ED3"/>
    <w:rsid w:val="00E61044"/>
    <w:rsid w:val="00E6118F"/>
    <w:rsid w:val="00E71B5B"/>
    <w:rsid w:val="00E72928"/>
    <w:rsid w:val="00E73AB8"/>
    <w:rsid w:val="00E92AC9"/>
    <w:rsid w:val="00E948AC"/>
    <w:rsid w:val="00EA361F"/>
    <w:rsid w:val="00EA6B92"/>
    <w:rsid w:val="00EA7C83"/>
    <w:rsid w:val="00EB3422"/>
    <w:rsid w:val="00EC3022"/>
    <w:rsid w:val="00EC6888"/>
    <w:rsid w:val="00ED26F1"/>
    <w:rsid w:val="00ED4E7A"/>
    <w:rsid w:val="00ED70B3"/>
    <w:rsid w:val="00ED7591"/>
    <w:rsid w:val="00EE0315"/>
    <w:rsid w:val="00EF0B2B"/>
    <w:rsid w:val="00EF0F07"/>
    <w:rsid w:val="00EF1F04"/>
    <w:rsid w:val="00EF314E"/>
    <w:rsid w:val="00EF3A29"/>
    <w:rsid w:val="00EF6D1D"/>
    <w:rsid w:val="00F035AD"/>
    <w:rsid w:val="00F143F7"/>
    <w:rsid w:val="00F22682"/>
    <w:rsid w:val="00F25A92"/>
    <w:rsid w:val="00F320B5"/>
    <w:rsid w:val="00F402A4"/>
    <w:rsid w:val="00F415AC"/>
    <w:rsid w:val="00F5071A"/>
    <w:rsid w:val="00F548B3"/>
    <w:rsid w:val="00F55FAB"/>
    <w:rsid w:val="00F57AEA"/>
    <w:rsid w:val="00F60CD1"/>
    <w:rsid w:val="00F61CEC"/>
    <w:rsid w:val="00F632CC"/>
    <w:rsid w:val="00F7143C"/>
    <w:rsid w:val="00F735FD"/>
    <w:rsid w:val="00F74DF3"/>
    <w:rsid w:val="00F75EBE"/>
    <w:rsid w:val="00F76606"/>
    <w:rsid w:val="00F77FC3"/>
    <w:rsid w:val="00F80B25"/>
    <w:rsid w:val="00F83EFC"/>
    <w:rsid w:val="00F87033"/>
    <w:rsid w:val="00F87E79"/>
    <w:rsid w:val="00F926D0"/>
    <w:rsid w:val="00F927F1"/>
    <w:rsid w:val="00F92CB7"/>
    <w:rsid w:val="00F93D9B"/>
    <w:rsid w:val="00F94A2E"/>
    <w:rsid w:val="00F961E3"/>
    <w:rsid w:val="00FA3236"/>
    <w:rsid w:val="00FA6B17"/>
    <w:rsid w:val="00FA7017"/>
    <w:rsid w:val="00FB49B7"/>
    <w:rsid w:val="00FC2F96"/>
    <w:rsid w:val="00FC5BB7"/>
    <w:rsid w:val="00FD0637"/>
    <w:rsid w:val="00FD20D6"/>
    <w:rsid w:val="00FD4735"/>
    <w:rsid w:val="00FD6632"/>
    <w:rsid w:val="00FD6747"/>
    <w:rsid w:val="00FE5D66"/>
    <w:rsid w:val="00FF0160"/>
    <w:rsid w:val="00FF3F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B14D6"/>
  <w15:chartTrackingRefBased/>
  <w15:docId w15:val="{8F28CA16-1228-492B-BDE0-AA371DC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24"/>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ench Script MT" w:hAnsi="French Script MT"/>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ist Level 1"/>
    <w:basedOn w:val="Normal"/>
    <w:link w:val="ListParagraphChar"/>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5D423D"/>
    <w:rPr>
      <w:color w:val="605E5C"/>
      <w:shd w:val="clear" w:color="auto" w:fill="E1DFDD"/>
    </w:rPr>
  </w:style>
  <w:style w:type="paragraph" w:customStyle="1" w:styleId="ListLevel2">
    <w:name w:val="List Level 2"/>
    <w:basedOn w:val="ListParagraph"/>
    <w:qFormat/>
    <w:rsid w:val="00A420F3"/>
    <w:pPr>
      <w:spacing w:after="0" w:line="240" w:lineRule="auto"/>
      <w:ind w:left="709" w:hanging="360"/>
    </w:pPr>
    <w:rPr>
      <w:sz w:val="24"/>
      <w:szCs w:val="24"/>
      <w:lang w:val="en-NZ"/>
    </w:rPr>
  </w:style>
  <w:style w:type="character" w:customStyle="1" w:styleId="ListParagraphChar">
    <w:name w:val="List Paragraph Char"/>
    <w:aliases w:val="List Level 1 Char"/>
    <w:basedOn w:val="DefaultParagraphFont"/>
    <w:link w:val="ListParagraph"/>
    <w:uiPriority w:val="34"/>
    <w:rsid w:val="00A420F3"/>
    <w:rPr>
      <w:rFonts w:ascii="Arial" w:hAnsi="Arial" w:cs="Arial"/>
      <w:lang w:val="en-US"/>
    </w:rPr>
  </w:style>
  <w:style w:type="character" w:styleId="FollowedHyperlink">
    <w:name w:val="FollowedHyperlink"/>
    <w:basedOn w:val="DefaultParagraphFont"/>
    <w:uiPriority w:val="99"/>
    <w:semiHidden/>
    <w:unhideWhenUsed/>
    <w:rsid w:val="00CD0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9838">
      <w:bodyDiv w:val="1"/>
      <w:marLeft w:val="0"/>
      <w:marRight w:val="0"/>
      <w:marTop w:val="0"/>
      <w:marBottom w:val="0"/>
      <w:divBdr>
        <w:top w:val="none" w:sz="0" w:space="0" w:color="auto"/>
        <w:left w:val="none" w:sz="0" w:space="0" w:color="auto"/>
        <w:bottom w:val="none" w:sz="0" w:space="0" w:color="auto"/>
        <w:right w:val="none" w:sz="0" w:space="0" w:color="auto"/>
      </w:divBdr>
    </w:div>
    <w:div w:id="399406137">
      <w:bodyDiv w:val="1"/>
      <w:marLeft w:val="0"/>
      <w:marRight w:val="0"/>
      <w:marTop w:val="0"/>
      <w:marBottom w:val="0"/>
      <w:divBdr>
        <w:top w:val="none" w:sz="0" w:space="0" w:color="auto"/>
        <w:left w:val="none" w:sz="0" w:space="0" w:color="auto"/>
        <w:bottom w:val="none" w:sz="0" w:space="0" w:color="auto"/>
        <w:right w:val="none" w:sz="0" w:space="0" w:color="auto"/>
      </w:divBdr>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596448892">
      <w:bodyDiv w:val="1"/>
      <w:marLeft w:val="0"/>
      <w:marRight w:val="0"/>
      <w:marTop w:val="0"/>
      <w:marBottom w:val="0"/>
      <w:divBdr>
        <w:top w:val="none" w:sz="0" w:space="0" w:color="auto"/>
        <w:left w:val="none" w:sz="0" w:space="0" w:color="auto"/>
        <w:bottom w:val="none" w:sz="0" w:space="0" w:color="auto"/>
        <w:right w:val="none" w:sz="0" w:space="0" w:color="auto"/>
      </w:divBdr>
    </w:div>
    <w:div w:id="959840994">
      <w:bodyDiv w:val="1"/>
      <w:marLeft w:val="0"/>
      <w:marRight w:val="0"/>
      <w:marTop w:val="0"/>
      <w:marBottom w:val="0"/>
      <w:divBdr>
        <w:top w:val="none" w:sz="0" w:space="0" w:color="auto"/>
        <w:left w:val="none" w:sz="0" w:space="0" w:color="auto"/>
        <w:bottom w:val="none" w:sz="0" w:space="0" w:color="auto"/>
        <w:right w:val="none" w:sz="0" w:space="0" w:color="auto"/>
      </w:divBdr>
    </w:div>
    <w:div w:id="1274943590">
      <w:bodyDiv w:val="1"/>
      <w:marLeft w:val="0"/>
      <w:marRight w:val="0"/>
      <w:marTop w:val="0"/>
      <w:marBottom w:val="0"/>
      <w:divBdr>
        <w:top w:val="none" w:sz="0" w:space="0" w:color="auto"/>
        <w:left w:val="none" w:sz="0" w:space="0" w:color="auto"/>
        <w:bottom w:val="none" w:sz="0" w:space="0" w:color="auto"/>
        <w:right w:val="none" w:sz="0" w:space="0" w:color="auto"/>
      </w:divBdr>
    </w:div>
    <w:div w:id="1353998230">
      <w:bodyDiv w:val="1"/>
      <w:marLeft w:val="0"/>
      <w:marRight w:val="0"/>
      <w:marTop w:val="0"/>
      <w:marBottom w:val="0"/>
      <w:divBdr>
        <w:top w:val="none" w:sz="0" w:space="0" w:color="auto"/>
        <w:left w:val="none" w:sz="0" w:space="0" w:color="auto"/>
        <w:bottom w:val="none" w:sz="0" w:space="0" w:color="auto"/>
        <w:right w:val="none" w:sz="0" w:space="0" w:color="auto"/>
      </w:divBdr>
    </w:div>
    <w:div w:id="1516961933">
      <w:bodyDiv w:val="1"/>
      <w:marLeft w:val="0"/>
      <w:marRight w:val="0"/>
      <w:marTop w:val="0"/>
      <w:marBottom w:val="0"/>
      <w:divBdr>
        <w:top w:val="none" w:sz="0" w:space="0" w:color="auto"/>
        <w:left w:val="none" w:sz="0" w:space="0" w:color="auto"/>
        <w:bottom w:val="none" w:sz="0" w:space="0" w:color="auto"/>
        <w:right w:val="none" w:sz="0" w:space="0" w:color="auto"/>
      </w:divBdr>
    </w:div>
    <w:div w:id="1813015611">
      <w:bodyDiv w:val="1"/>
      <w:marLeft w:val="0"/>
      <w:marRight w:val="0"/>
      <w:marTop w:val="0"/>
      <w:marBottom w:val="0"/>
      <w:divBdr>
        <w:top w:val="none" w:sz="0" w:space="0" w:color="auto"/>
        <w:left w:val="none" w:sz="0" w:space="0" w:color="auto"/>
        <w:bottom w:val="none" w:sz="0" w:space="0" w:color="auto"/>
        <w:right w:val="none" w:sz="0" w:space="0" w:color="auto"/>
      </w:divBdr>
    </w:div>
    <w:div w:id="2050256921">
      <w:bodyDiv w:val="1"/>
      <w:marLeft w:val="0"/>
      <w:marRight w:val="0"/>
      <w:marTop w:val="0"/>
      <w:marBottom w:val="0"/>
      <w:divBdr>
        <w:top w:val="none" w:sz="0" w:space="0" w:color="auto"/>
        <w:left w:val="none" w:sz="0" w:space="0" w:color="auto"/>
        <w:bottom w:val="none" w:sz="0" w:space="0" w:color="auto"/>
        <w:right w:val="none" w:sz="0" w:space="0" w:color="auto"/>
      </w:divBdr>
    </w:div>
    <w:div w:id="20995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nder.surgery@tewhatuora.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simpso\OneDrive%20-%20Health%20New%20Zealand\Downloads\2024-07-17_GP%20Health%20and%20Wellbeing%20Update%20Not%20Received-HNZ-PF4HFA56.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9b207035bc48f2a4f6a2bfed7195b7 xmlns="75c13178-139e-4a0b-a2fd-3f8bb223e229">
      <Terms xmlns="http://schemas.microsoft.com/office/infopath/2007/PartnerControls"/>
    </ka9b207035bc48f2a4f6a2bfed7195b7>
    <TaxCatchAll xmlns="9253c88c-d550-4ff1-afdc-d5dc691f60b0">
      <Value>9</Value>
    </TaxCatchAll>
    <_dlc_DocId xmlns="2751f7a0-2fff-4fdf-994f-8ad677b6dd3c">2000030-148005005-5609</_dlc_DocId>
    <_dlc_DocIdUrl xmlns="2751f7a0-2fff-4fdf-994f-8ad677b6dd3c">
      <Url>https://hauoraaotearoa.sharepoint.com/sites/2000030/_layouts/15/DocIdRedir.aspx?ID=2000030-148005005-5609</Url>
      <Description>2000030-148005005-5609</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1F8F4B4AF5A9844BBAAC4369A1B24B68" ma:contentTypeVersion="19" ma:contentTypeDescription="Create a new document." ma:contentTypeScope="" ma:versionID="03955028e3b486b80b9a3255c412aed7">
  <xsd:schema xmlns:xsd="http://www.w3.org/2001/XMLSchema" xmlns:xs="http://www.w3.org/2001/XMLSchema" xmlns:p="http://schemas.microsoft.com/office/2006/metadata/properties" xmlns:ns1="http://schemas.microsoft.com/sharepoint/v3" xmlns:ns2="9253c88c-d550-4ff1-afdc-d5dc691f60b0" xmlns:ns3="75c13178-139e-4a0b-a2fd-3f8bb223e229" xmlns:ns4="2751f7a0-2fff-4fdf-994f-8ad677b6dd3c" targetNamespace="http://schemas.microsoft.com/office/2006/metadata/properties" ma:root="true" ma:fieldsID="f557aa9cba12825a35f0326cf01b0fbd" ns1:_="" ns2:_="" ns3:_="" ns4:_="">
    <xsd:import namespace="http://schemas.microsoft.com/sharepoint/v3"/>
    <xsd:import namespace="9253c88c-d550-4ff1-afdc-d5dc691f60b0"/>
    <xsd:import namespace="75c13178-139e-4a0b-a2fd-3f8bb223e229"/>
    <xsd:import namespace="2751f7a0-2fff-4fdf-994f-8ad677b6dd3c"/>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6b5f787-6ff5-41c6-a74d-737bbbf609f4}" ma:internalName="TaxCatchAll" ma:showField="CatchAllData" ma:web="2751f7a0-2fff-4fdf-994f-8ad677b6dd3c">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9;#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13178-139e-4a0b-a2fd-3f8bb223e229"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6b5f787-6ff5-41c6-a74d-737bbbf609f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1f7a0-2fff-4fdf-994f-8ad677b6dd3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56962C39-80C0-4C1B-BDAD-33E349B6A9EA}">
  <ds:schemaRefs>
    <ds:schemaRef ds:uri="Microsoft.SharePoint.Taxonomy.ContentTypeSync"/>
  </ds:schemaRefs>
</ds:datastoreItem>
</file>

<file path=customXml/itemProps3.xml><?xml version="1.0" encoding="utf-8"?>
<ds:datastoreItem xmlns:ds="http://schemas.openxmlformats.org/officeDocument/2006/customXml" ds:itemID="{8999035D-7CCE-4458-907E-E87758F57F0C}">
  <ds:schemaRefs>
    <ds:schemaRef ds:uri="http://schemas.microsoft.com/sharepoint/v3/contenttype/forms"/>
  </ds:schemaRefs>
</ds:datastoreItem>
</file>

<file path=customXml/itemProps4.xml><?xml version="1.0" encoding="utf-8"?>
<ds:datastoreItem xmlns:ds="http://schemas.openxmlformats.org/officeDocument/2006/customXml" ds:itemID="{518D3A62-FF39-4C7F-BC4F-CD7FC4259C68}">
  <ds:schemaRefs>
    <ds:schemaRef ds:uri="http://schemas.microsoft.com/office/2006/metadata/properties"/>
    <ds:schemaRef ds:uri="http://schemas.microsoft.com/office/infopath/2007/PartnerControls"/>
    <ds:schemaRef ds:uri="75c13178-139e-4a0b-a2fd-3f8bb223e229"/>
    <ds:schemaRef ds:uri="9253c88c-d550-4ff1-afdc-d5dc691f60b0"/>
    <ds:schemaRef ds:uri="2751f7a0-2fff-4fdf-994f-8ad677b6dd3c"/>
  </ds:schemaRefs>
</ds:datastoreItem>
</file>

<file path=customXml/itemProps5.xml><?xml version="1.0" encoding="utf-8"?>
<ds:datastoreItem xmlns:ds="http://schemas.openxmlformats.org/officeDocument/2006/customXml" ds:itemID="{DFE5B53C-DF3F-4C8C-9752-5221B41D7B44}">
  <ds:schemaRefs>
    <ds:schemaRef ds:uri="http://schemas.microsoft.com/sharepoint/events"/>
  </ds:schemaRefs>
</ds:datastoreItem>
</file>

<file path=customXml/itemProps6.xml><?xml version="1.0" encoding="utf-8"?>
<ds:datastoreItem xmlns:ds="http://schemas.openxmlformats.org/officeDocument/2006/customXml" ds:itemID="{EFE0DB3C-1B71-4B5E-BDA8-D18E5AD8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5c13178-139e-4a0b-a2fd-3f8bb223e229"/>
    <ds:schemaRef ds:uri="2751f7a0-2fff-4fdf-994f-8ad677b6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2024-07-17_GP Health and Wellbeing Update Not Received-HNZ-PF4HFA56</Template>
  <TotalTime>4</TotalTime>
  <Pages>8</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Simpson</dc:creator>
  <cp:keywords/>
  <dc:description/>
  <cp:lastModifiedBy>Nik Straugheir</cp:lastModifiedBy>
  <cp:revision>8</cp:revision>
  <cp:lastPrinted>2024-07-17T23:42:00Z</cp:lastPrinted>
  <dcterms:created xsi:type="dcterms:W3CDTF">2025-03-24T22:34:00Z</dcterms:created>
  <dcterms:modified xsi:type="dcterms:W3CDTF">2025-03-24T22:40:00Z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0x010100D5C1E13D20A8554992C24F7EE470E023001F8F4B4AF5A9844BBAAC4369A1B24B68</vt:lpwstr>
  </property>
  <property fmtid="{D5CDD505-2E9C-101B-9397-08002B2CF9AE}" pid="3" name="MSIP_Label_cfb4486f-8fae-452c-841b-390d92a0aa42_Enabled">
    <vt:lpwstr>true</vt:lpwstr>
  </property>
  <property fmtid="{D5CDD505-2E9C-101B-9397-08002B2CF9AE}" pid="4" name="MSIP_Label_cfb4486f-8fae-452c-841b-390d92a0aa42_SetDate">
    <vt:lpwstr>2024-03-19T21:02:48Z</vt:lpwstr>
  </property>
  <property fmtid="{D5CDD505-2E9C-101B-9397-08002B2CF9AE}" pid="5" name="MSIP_Label_cfb4486f-8fae-452c-841b-390d92a0aa42_Method">
    <vt:lpwstr>Privileged</vt:lpwstr>
  </property>
  <property fmtid="{D5CDD505-2E9C-101B-9397-08002B2CF9AE}" pid="6" name="MSIP_Label_cfb4486f-8fae-452c-841b-390d92a0aa42_Name">
    <vt:lpwstr>UNCLASSIFIED</vt:lpwstr>
  </property>
  <property fmtid="{D5CDD505-2E9C-101B-9397-08002B2CF9AE}" pid="7" name="MSIP_Label_cfb4486f-8fae-452c-841b-390d92a0aa42_SiteId">
    <vt:lpwstr>bed4da51-3cdb-4d0d-baf8-fb80d53268e3</vt:lpwstr>
  </property>
  <property fmtid="{D5CDD505-2E9C-101B-9397-08002B2CF9AE}" pid="8" name="MSIP_Label_cfb4486f-8fae-452c-841b-390d92a0aa42_ActionId">
    <vt:lpwstr>11317ed0-ad50-4f6b-b7d9-15d8c3fd076d</vt:lpwstr>
  </property>
  <property fmtid="{D5CDD505-2E9C-101B-9397-08002B2CF9AE}" pid="9" name="MSIP_Label_cfb4486f-8fae-452c-841b-390d92a0aa42_ContentBits">
    <vt:lpwstr>0</vt:lpwstr>
  </property>
  <property fmtid="{D5CDD505-2E9C-101B-9397-08002B2CF9AE}" pid="10" name="MediaServiceImageTags">
    <vt:lpwstr/>
  </property>
  <property fmtid="{D5CDD505-2E9C-101B-9397-08002B2CF9AE}" pid="11" name="BusinessFunction">
    <vt:lpwstr/>
  </property>
  <property fmtid="{D5CDD505-2E9C-101B-9397-08002B2CF9AE}" pid="12" name="HNZStatus">
    <vt:lpwstr>9;#Draft|4dbd6f0d-7021-43d2-a391-03666245495e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y fmtid="{D5CDD505-2E9C-101B-9397-08002B2CF9AE}" pid="16" name="HNZTopic">
    <vt:lpwstr/>
  </property>
  <property fmtid="{D5CDD505-2E9C-101B-9397-08002B2CF9AE}" pid="17" name="_dlc_DocIdItemGuid">
    <vt:lpwstr>39220cc9-49e3-4fc6-9bee-42c57e3a2db9</vt:lpwstr>
  </property>
</Properties>
</file>